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E05" w:rsidRPr="00AE679D" w:rsidRDefault="00186826" w:rsidP="00A75752">
      <w:pPr>
        <w:pStyle w:val="a7"/>
        <w:jc w:val="left"/>
      </w:pPr>
      <w:bookmarkStart w:id="0" w:name="_GoBack"/>
      <w:bookmarkEnd w:id="0"/>
      <w:r>
        <w:rPr>
          <w:rFonts w:hint="eastAsia"/>
        </w:rPr>
        <w:t>（小説</w:t>
      </w:r>
      <w:r w:rsidR="007C4BF5" w:rsidRPr="00B21273">
        <w:rPr>
          <w:rFonts w:hint="eastAsia"/>
        </w:rPr>
        <w:t>）「</w:t>
      </w:r>
      <w:r w:rsidR="00453E99">
        <w:rPr>
          <w:rFonts w:hint="eastAsia"/>
        </w:rPr>
        <w:t xml:space="preserve">棒」　授業プラン　</w:t>
      </w:r>
      <w:r w:rsidR="0042685C">
        <w:rPr>
          <w:rFonts w:hint="eastAsia"/>
        </w:rPr>
        <w:t>４</w:t>
      </w:r>
      <w:r w:rsidR="007C4BF5" w:rsidRPr="00B21273">
        <w:rPr>
          <w:rFonts w:hint="eastAsia"/>
        </w:rPr>
        <w:t>時間</w:t>
      </w:r>
    </w:p>
    <w:p w:rsidR="00186826" w:rsidRPr="00186826" w:rsidRDefault="00186826" w:rsidP="00A75752">
      <w:pPr>
        <w:ind w:firstLineChars="100" w:firstLine="180"/>
        <w:jc w:val="left"/>
        <w:rPr>
          <w:sz w:val="18"/>
        </w:rPr>
      </w:pPr>
      <w:r w:rsidRPr="00186826">
        <w:rPr>
          <w:rFonts w:hint="eastAsia"/>
          <w:sz w:val="18"/>
        </w:rPr>
        <w:t>本小説を通じて、都市に生活し、あるいは共同体に所属しながらも孤独であり、自己疎外の状況にある現代の人間とその生について思索する。シュールリアリズムの手法を用いているため一見捉えがたく感じる小説の主題や寓意表現を</w:t>
      </w:r>
      <w:r w:rsidR="006118DE">
        <w:rPr>
          <w:rFonts w:hint="eastAsia"/>
          <w:sz w:val="18"/>
        </w:rPr>
        <w:t>、</w:t>
      </w:r>
      <w:r w:rsidRPr="00186826">
        <w:rPr>
          <w:rFonts w:hint="eastAsia"/>
          <w:sz w:val="18"/>
        </w:rPr>
        <w:t>多様性を許容しつつ読み解くことに挑戦する。</w:t>
      </w:r>
      <w:r w:rsidR="007C04E4">
        <w:rPr>
          <w:rFonts w:hint="eastAsia"/>
          <w:sz w:val="18"/>
        </w:rPr>
        <w:t>小説読解における柱であり、小説の設問のメインフィールドである「</w:t>
      </w:r>
      <w:r w:rsidR="007C04E4" w:rsidRPr="00186826">
        <w:rPr>
          <w:rFonts w:hint="eastAsia"/>
          <w:sz w:val="18"/>
        </w:rPr>
        <w:t>心情‐イベント（言動・出来事・情景描写）</w:t>
      </w:r>
      <w:r w:rsidR="007C04E4">
        <w:rPr>
          <w:rFonts w:hint="eastAsia"/>
          <w:sz w:val="18"/>
        </w:rPr>
        <w:t>の因果関係の把握」については、本小説の特異性のため多くをあてない。</w:t>
      </w:r>
    </w:p>
    <w:p w:rsidR="00186826" w:rsidRPr="00186826" w:rsidRDefault="00186826" w:rsidP="00A75752">
      <w:pPr>
        <w:ind w:firstLineChars="100" w:firstLine="180"/>
        <w:jc w:val="left"/>
        <w:rPr>
          <w:sz w:val="18"/>
        </w:rPr>
      </w:pPr>
      <w:r w:rsidRPr="00186826">
        <w:rPr>
          <w:rFonts w:hint="eastAsia"/>
          <w:sz w:val="18"/>
        </w:rPr>
        <w:t>本単元で獲得、習得を目指す汎用力・知識・スキルは次のとおり。</w:t>
      </w:r>
    </w:p>
    <w:p w:rsidR="00186826" w:rsidRPr="00186826" w:rsidRDefault="00186826" w:rsidP="00A75752">
      <w:pPr>
        <w:ind w:firstLineChars="100" w:firstLine="180"/>
        <w:jc w:val="left"/>
        <w:rPr>
          <w:sz w:val="18"/>
        </w:rPr>
      </w:pPr>
      <w:r w:rsidRPr="00186826">
        <w:rPr>
          <w:rFonts w:hint="eastAsia"/>
          <w:sz w:val="18"/>
        </w:rPr>
        <w:t>①</w:t>
      </w:r>
      <w:r w:rsidR="0045403B">
        <w:rPr>
          <w:rFonts w:hint="eastAsia"/>
          <w:sz w:val="18"/>
        </w:rPr>
        <w:t xml:space="preserve">主題把握力　</w:t>
      </w:r>
      <w:r w:rsidRPr="00186826">
        <w:rPr>
          <w:rFonts w:hint="eastAsia"/>
          <w:sz w:val="18"/>
        </w:rPr>
        <w:t>主題の見える化</w:t>
      </w:r>
      <w:r w:rsidR="0045403B">
        <w:rPr>
          <w:rFonts w:hint="eastAsia"/>
          <w:sz w:val="18"/>
        </w:rPr>
        <w:t xml:space="preserve">　</w:t>
      </w:r>
    </w:p>
    <w:p w:rsidR="00186826" w:rsidRPr="00186826" w:rsidRDefault="0014168B" w:rsidP="00A75752">
      <w:pPr>
        <w:ind w:firstLineChars="100" w:firstLine="180"/>
        <w:jc w:val="left"/>
        <w:rPr>
          <w:sz w:val="18"/>
        </w:rPr>
      </w:pPr>
      <w:r>
        <w:rPr>
          <w:rFonts w:hint="eastAsia"/>
          <w:sz w:val="18"/>
        </w:rPr>
        <w:t>②アレゴリー（寓意・諷喩）対処力</w:t>
      </w:r>
    </w:p>
    <w:p w:rsidR="00186826" w:rsidRPr="00186826" w:rsidRDefault="00186826" w:rsidP="00A75752">
      <w:pPr>
        <w:ind w:firstLineChars="100" w:firstLine="180"/>
        <w:jc w:val="left"/>
        <w:rPr>
          <w:sz w:val="18"/>
        </w:rPr>
      </w:pPr>
      <w:r w:rsidRPr="00186826">
        <w:rPr>
          <w:rFonts w:hint="eastAsia"/>
          <w:sz w:val="18"/>
        </w:rPr>
        <w:t>③心情‐イベント（言動・出来事・情景描写）</w:t>
      </w:r>
      <w:r w:rsidR="007C04E4">
        <w:rPr>
          <w:rFonts w:hint="eastAsia"/>
          <w:sz w:val="18"/>
        </w:rPr>
        <w:t xml:space="preserve">因果関係　</w:t>
      </w:r>
      <w:r w:rsidRPr="00186826">
        <w:rPr>
          <w:rFonts w:hint="eastAsia"/>
          <w:sz w:val="18"/>
        </w:rPr>
        <w:t>構造の意識化</w:t>
      </w:r>
      <w:r w:rsidR="007C04E4">
        <w:rPr>
          <w:rFonts w:hint="eastAsia"/>
          <w:sz w:val="18"/>
        </w:rPr>
        <w:t xml:space="preserve">　</w:t>
      </w:r>
    </w:p>
    <w:p w:rsidR="000F0DCF" w:rsidRPr="000F0DCF" w:rsidRDefault="000F0DCF" w:rsidP="00A75752">
      <w:pPr>
        <w:ind w:firstLineChars="100" w:firstLine="180"/>
        <w:jc w:val="left"/>
        <w:rPr>
          <w:sz w:val="18"/>
        </w:rPr>
      </w:pPr>
      <w:r w:rsidRPr="000F0DCF">
        <w:rPr>
          <w:sz w:val="18"/>
        </w:rPr>
        <w:t> </w:t>
      </w:r>
    </w:p>
    <w:p w:rsidR="00666E39" w:rsidRPr="008C762D" w:rsidRDefault="0014168B" w:rsidP="00666E39">
      <w:pPr>
        <w:jc w:val="left"/>
        <w:rPr>
          <w:sz w:val="18"/>
        </w:rPr>
      </w:pPr>
      <w:r>
        <w:rPr>
          <w:rFonts w:hint="eastAsia"/>
          <w:sz w:val="18"/>
        </w:rPr>
        <w:t>◎１</w:t>
      </w:r>
      <w:r w:rsidR="000F0DCF" w:rsidRPr="000F0DCF">
        <w:rPr>
          <w:rFonts w:hint="eastAsia"/>
          <w:sz w:val="18"/>
        </w:rPr>
        <w:t>時間目　アレゴリー</w:t>
      </w:r>
      <w:r w:rsidR="00666E39">
        <w:rPr>
          <w:rFonts w:hint="eastAsia"/>
          <w:sz w:val="18"/>
        </w:rPr>
        <w:t>概念の</w:t>
      </w:r>
      <w:r w:rsidR="008C762D">
        <w:rPr>
          <w:rFonts w:hint="eastAsia"/>
          <w:sz w:val="18"/>
        </w:rPr>
        <w:t>知識としての習得と理解</w:t>
      </w:r>
      <w:r w:rsidR="00666E39">
        <w:rPr>
          <w:rFonts w:hint="eastAsia"/>
          <w:sz w:val="18"/>
        </w:rPr>
        <w:t>・</w:t>
      </w:r>
      <w:r w:rsidR="00666E39" w:rsidRPr="000F0DCF">
        <w:rPr>
          <w:rFonts w:hint="eastAsia"/>
          <w:sz w:val="18"/>
        </w:rPr>
        <w:t>アレゴリー</w:t>
      </w:r>
      <w:r w:rsidR="00666E39">
        <w:rPr>
          <w:rFonts w:hint="eastAsia"/>
          <w:sz w:val="18"/>
        </w:rPr>
        <w:t>の発見と仮説構築</w:t>
      </w:r>
    </w:p>
    <w:p w:rsidR="000F0DCF" w:rsidRPr="000F0DCF" w:rsidRDefault="008C762D" w:rsidP="00A75752">
      <w:pPr>
        <w:ind w:firstLineChars="100" w:firstLine="180"/>
        <w:jc w:val="left"/>
        <w:rPr>
          <w:sz w:val="18"/>
        </w:rPr>
      </w:pPr>
      <w:r>
        <w:rPr>
          <w:rFonts w:hint="eastAsia"/>
          <w:sz w:val="18"/>
        </w:rPr>
        <w:t xml:space="preserve">　準備物（ＷＳ１</w:t>
      </w:r>
      <w:r w:rsidR="00666E39">
        <w:rPr>
          <w:rFonts w:hint="eastAsia"/>
          <w:sz w:val="18"/>
        </w:rPr>
        <w:t>・ＷＳ２・ポスター原稿</w:t>
      </w:r>
      <w:r w:rsidR="000F0DCF" w:rsidRPr="000F0DCF">
        <w:rPr>
          <w:rFonts w:hint="eastAsia"/>
          <w:sz w:val="18"/>
        </w:rPr>
        <w:t>）</w:t>
      </w:r>
    </w:p>
    <w:p w:rsidR="000F0DCF" w:rsidRPr="000F0DCF" w:rsidRDefault="008C762D" w:rsidP="00A75752">
      <w:pPr>
        <w:ind w:firstLineChars="100" w:firstLine="180"/>
        <w:jc w:val="left"/>
        <w:rPr>
          <w:sz w:val="18"/>
        </w:rPr>
      </w:pPr>
      <w:r>
        <w:rPr>
          <w:rFonts w:hint="eastAsia"/>
          <w:sz w:val="18"/>
        </w:rPr>
        <w:t>○アレゴリーとは</w:t>
      </w:r>
      <w:r w:rsidR="00A75752">
        <w:rPr>
          <w:rFonts w:hint="eastAsia"/>
          <w:sz w:val="18"/>
        </w:rPr>
        <w:t xml:space="preserve">　</w:t>
      </w:r>
      <w:r w:rsidR="00666E39">
        <w:rPr>
          <w:rFonts w:hint="eastAsia"/>
          <w:sz w:val="18"/>
        </w:rPr>
        <w:t xml:space="preserve">　</w:t>
      </w:r>
      <w:r w:rsidR="00AC2A7E" w:rsidRPr="00526595">
        <w:rPr>
          <w:rFonts w:hint="eastAsia"/>
          <w:b/>
          <w:sz w:val="18"/>
        </w:rPr>
        <w:t>ＷＳ</w:t>
      </w:r>
      <w:r w:rsidR="00AC2A7E">
        <w:rPr>
          <w:rFonts w:hint="eastAsia"/>
          <w:b/>
          <w:sz w:val="18"/>
        </w:rPr>
        <w:t>１</w:t>
      </w:r>
      <w:r w:rsidR="00666E39">
        <w:rPr>
          <w:rFonts w:hint="eastAsia"/>
          <w:sz w:val="18"/>
        </w:rPr>
        <w:t xml:space="preserve">　　　　　　　　　　　　　　　　　　　　　（１分）</w:t>
      </w:r>
    </w:p>
    <w:p w:rsidR="000F0DCF" w:rsidRDefault="0014168B" w:rsidP="00A75752">
      <w:pPr>
        <w:ind w:firstLineChars="100" w:firstLine="180"/>
        <w:jc w:val="left"/>
        <w:rPr>
          <w:sz w:val="18"/>
        </w:rPr>
      </w:pPr>
      <w:r>
        <w:rPr>
          <w:rFonts w:hint="eastAsia"/>
          <w:sz w:val="18"/>
        </w:rPr>
        <w:t xml:space="preserve">　</w:t>
      </w:r>
      <w:r w:rsidR="009B1430">
        <w:rPr>
          <w:rFonts w:hint="eastAsia"/>
          <w:sz w:val="18"/>
        </w:rPr>
        <w:t xml:space="preserve">アレゴリー（寓意）　</w:t>
      </w:r>
      <w:r w:rsidR="000F0DCF" w:rsidRPr="000F0DCF">
        <w:rPr>
          <w:rFonts w:hint="eastAsia"/>
          <w:sz w:val="18"/>
        </w:rPr>
        <w:t>他の物事にかこつけて、それとなくある意味をほのめかすこと。</w:t>
      </w:r>
    </w:p>
    <w:p w:rsidR="008C762D" w:rsidRPr="008C762D" w:rsidRDefault="008C762D" w:rsidP="00A75752">
      <w:pPr>
        <w:ind w:firstLineChars="100" w:firstLine="180"/>
        <w:jc w:val="left"/>
        <w:rPr>
          <w:sz w:val="18"/>
        </w:rPr>
      </w:pPr>
      <w:r>
        <w:rPr>
          <w:rFonts w:hint="eastAsia"/>
          <w:sz w:val="18"/>
        </w:rPr>
        <w:t xml:space="preserve">　　　　　　　　　　　ここでは比喩（はれぼったくむくんだような街　等）と区別</w:t>
      </w:r>
    </w:p>
    <w:p w:rsidR="00F240FE" w:rsidRDefault="0045289A" w:rsidP="00A75752">
      <w:pPr>
        <w:ind w:firstLineChars="100" w:firstLine="180"/>
        <w:jc w:val="left"/>
        <w:rPr>
          <w:sz w:val="18"/>
        </w:rPr>
      </w:pPr>
      <w:r>
        <w:rPr>
          <w:rFonts w:hint="eastAsia"/>
          <w:sz w:val="18"/>
        </w:rPr>
        <w:t xml:space="preserve">＊トレーニング　</w:t>
      </w:r>
    </w:p>
    <w:p w:rsidR="000F0DCF" w:rsidRDefault="00C64A01" w:rsidP="00A75752">
      <w:pPr>
        <w:ind w:firstLineChars="100" w:firstLine="180"/>
        <w:jc w:val="left"/>
        <w:rPr>
          <w:sz w:val="18"/>
        </w:rPr>
      </w:pPr>
      <w:r>
        <w:rPr>
          <w:rFonts w:hint="eastAsia"/>
          <w:sz w:val="18"/>
        </w:rPr>
        <w:t>①</w:t>
      </w:r>
      <w:r w:rsidR="00F240FE">
        <w:rPr>
          <w:rFonts w:hint="eastAsia"/>
          <w:sz w:val="18"/>
        </w:rPr>
        <w:t>「</w:t>
      </w:r>
      <w:r w:rsidR="0045289A">
        <w:rPr>
          <w:rFonts w:hint="eastAsia"/>
          <w:sz w:val="18"/>
        </w:rPr>
        <w:t>狸親父　女狐　はアレゴリーの一種</w:t>
      </w:r>
      <w:r w:rsidR="00F240FE">
        <w:rPr>
          <w:rFonts w:hint="eastAsia"/>
          <w:sz w:val="18"/>
        </w:rPr>
        <w:t>」を紹介、意味の確認</w:t>
      </w:r>
      <w:r w:rsidR="00A75752">
        <w:rPr>
          <w:rFonts w:hint="eastAsia"/>
          <w:sz w:val="18"/>
        </w:rPr>
        <w:t xml:space="preserve">　【ペア</w:t>
      </w:r>
      <w:r w:rsidR="009C59D7">
        <w:rPr>
          <w:rFonts w:hint="eastAsia"/>
          <w:sz w:val="18"/>
        </w:rPr>
        <w:t xml:space="preserve">　口頭</w:t>
      </w:r>
      <w:r w:rsidR="00A75752">
        <w:rPr>
          <w:rFonts w:hint="eastAsia"/>
          <w:sz w:val="18"/>
        </w:rPr>
        <w:t>】</w:t>
      </w:r>
      <w:r w:rsidR="00666E39">
        <w:rPr>
          <w:rFonts w:hint="eastAsia"/>
          <w:sz w:val="18"/>
        </w:rPr>
        <w:t xml:space="preserve">　（２分）</w:t>
      </w:r>
    </w:p>
    <w:p w:rsidR="00C64A01" w:rsidRPr="009C59D7" w:rsidRDefault="00C64A01" w:rsidP="00A75752">
      <w:pPr>
        <w:ind w:firstLineChars="100" w:firstLine="180"/>
        <w:jc w:val="left"/>
        <w:rPr>
          <w:sz w:val="18"/>
        </w:rPr>
      </w:pPr>
    </w:p>
    <w:p w:rsidR="006118DE" w:rsidRDefault="00C64A01" w:rsidP="00A75752">
      <w:pPr>
        <w:ind w:firstLineChars="100" w:firstLine="180"/>
        <w:jc w:val="left"/>
        <w:rPr>
          <w:sz w:val="18"/>
        </w:rPr>
      </w:pPr>
      <w:r>
        <w:rPr>
          <w:rFonts w:hint="eastAsia"/>
          <w:sz w:val="18"/>
        </w:rPr>
        <w:t>②</w:t>
      </w:r>
      <w:r w:rsidR="006118DE">
        <w:rPr>
          <w:rFonts w:hint="eastAsia"/>
          <w:sz w:val="18"/>
        </w:rPr>
        <w:t>「寓意の含まれた話</w:t>
      </w:r>
      <w:r w:rsidR="00AB2896">
        <w:rPr>
          <w:rFonts w:hint="eastAsia"/>
          <w:sz w:val="18"/>
        </w:rPr>
        <w:t>＝寓話</w:t>
      </w:r>
      <w:r w:rsidR="006118DE">
        <w:rPr>
          <w:rFonts w:hint="eastAsia"/>
          <w:sz w:val="18"/>
        </w:rPr>
        <w:t>」</w:t>
      </w:r>
      <w:r w:rsidR="00670D44">
        <w:rPr>
          <w:rFonts w:hint="eastAsia"/>
          <w:sz w:val="18"/>
        </w:rPr>
        <w:t xml:space="preserve">　有名なのは？　</w:t>
      </w:r>
      <w:r w:rsidR="00A75752">
        <w:rPr>
          <w:rFonts w:hint="eastAsia"/>
          <w:sz w:val="18"/>
        </w:rPr>
        <w:t xml:space="preserve">　【ペア</w:t>
      </w:r>
      <w:r w:rsidR="009C59D7">
        <w:rPr>
          <w:rFonts w:hint="eastAsia"/>
          <w:sz w:val="18"/>
        </w:rPr>
        <w:t xml:space="preserve">　口頭</w:t>
      </w:r>
      <w:r w:rsidR="00A75752">
        <w:rPr>
          <w:rFonts w:hint="eastAsia"/>
          <w:sz w:val="18"/>
        </w:rPr>
        <w:t>】</w:t>
      </w:r>
      <w:r w:rsidR="00666E39">
        <w:rPr>
          <w:rFonts w:hint="eastAsia"/>
          <w:sz w:val="18"/>
        </w:rPr>
        <w:t xml:space="preserve">　（４分）</w:t>
      </w:r>
    </w:p>
    <w:p w:rsidR="00AB2896" w:rsidRDefault="00AB2896" w:rsidP="00A75752">
      <w:pPr>
        <w:ind w:leftChars="140" w:left="294" w:firstLineChars="50" w:firstLine="90"/>
        <w:jc w:val="left"/>
        <w:rPr>
          <w:sz w:val="18"/>
        </w:rPr>
      </w:pPr>
      <w:r>
        <w:rPr>
          <w:rFonts w:hint="eastAsia"/>
          <w:sz w:val="18"/>
        </w:rPr>
        <w:t xml:space="preserve">「イソップ物語」の話一つ言え。　</w:t>
      </w:r>
      <w:r w:rsidRPr="00AB2896">
        <w:rPr>
          <w:rFonts w:hint="eastAsia"/>
          <w:sz w:val="18"/>
        </w:rPr>
        <w:t>アリとキリギリス</w:t>
      </w:r>
      <w:r>
        <w:rPr>
          <w:rFonts w:hint="eastAsia"/>
          <w:sz w:val="18"/>
        </w:rPr>
        <w:t xml:space="preserve">　</w:t>
      </w:r>
      <w:r w:rsidRPr="00AB2896">
        <w:rPr>
          <w:rFonts w:hint="eastAsia"/>
          <w:sz w:val="18"/>
        </w:rPr>
        <w:t>北風と太陽</w:t>
      </w:r>
      <w:r>
        <w:rPr>
          <w:rFonts w:hint="eastAsia"/>
          <w:sz w:val="18"/>
        </w:rPr>
        <w:t xml:space="preserve">　</w:t>
      </w:r>
      <w:r w:rsidRPr="00AB2896">
        <w:rPr>
          <w:rFonts w:hint="eastAsia"/>
          <w:sz w:val="18"/>
        </w:rPr>
        <w:t>オオカミ少年</w:t>
      </w:r>
      <w:r>
        <w:rPr>
          <w:rFonts w:hint="eastAsia"/>
          <w:sz w:val="18"/>
        </w:rPr>
        <w:t xml:space="preserve">　</w:t>
      </w:r>
      <w:r w:rsidRPr="00AB2896">
        <w:rPr>
          <w:rFonts w:hint="eastAsia"/>
          <w:sz w:val="18"/>
        </w:rPr>
        <w:t>ウサギとカメ</w:t>
      </w:r>
      <w:r>
        <w:rPr>
          <w:rFonts w:hint="eastAsia"/>
          <w:sz w:val="18"/>
        </w:rPr>
        <w:t xml:space="preserve">　…</w:t>
      </w:r>
    </w:p>
    <w:p w:rsidR="00670D44" w:rsidRDefault="00AB2896" w:rsidP="00A75752">
      <w:pPr>
        <w:ind w:leftChars="140" w:left="294" w:firstLineChars="50" w:firstLine="90"/>
        <w:jc w:val="left"/>
        <w:rPr>
          <w:sz w:val="18"/>
        </w:rPr>
      </w:pPr>
      <w:r>
        <w:rPr>
          <w:rFonts w:hint="eastAsia"/>
          <w:sz w:val="18"/>
        </w:rPr>
        <w:t>あらすじを</w:t>
      </w:r>
      <w:r w:rsidR="00670D44">
        <w:rPr>
          <w:rFonts w:hint="eastAsia"/>
          <w:sz w:val="18"/>
        </w:rPr>
        <w:t>紹介しろ</w:t>
      </w:r>
      <w:r>
        <w:rPr>
          <w:rFonts w:hint="eastAsia"/>
          <w:sz w:val="18"/>
        </w:rPr>
        <w:t>。</w:t>
      </w:r>
    </w:p>
    <w:p w:rsidR="00AB2896" w:rsidRDefault="00670D44" w:rsidP="00A75752">
      <w:pPr>
        <w:ind w:leftChars="140" w:left="294" w:firstLineChars="50" w:firstLine="90"/>
        <w:jc w:val="left"/>
        <w:rPr>
          <w:sz w:val="18"/>
        </w:rPr>
      </w:pPr>
      <w:r>
        <w:rPr>
          <w:rFonts w:hint="eastAsia"/>
          <w:sz w:val="18"/>
        </w:rPr>
        <w:t>その話の寓意は？</w:t>
      </w:r>
    </w:p>
    <w:p w:rsidR="006118DE" w:rsidRDefault="006118DE" w:rsidP="00A75752">
      <w:pPr>
        <w:ind w:leftChars="190" w:left="399"/>
        <w:jc w:val="left"/>
        <w:rPr>
          <w:sz w:val="18"/>
        </w:rPr>
      </w:pPr>
      <w:r>
        <w:rPr>
          <w:rFonts w:hint="eastAsia"/>
          <w:sz w:val="18"/>
        </w:rPr>
        <w:t>「イソップ寓話」</w:t>
      </w:r>
      <w:r w:rsidRPr="006118DE">
        <w:rPr>
          <w:rFonts w:hint="eastAsia"/>
          <w:sz w:val="18"/>
        </w:rPr>
        <w:t>動物物語の形式をとりながら</w:t>
      </w:r>
      <w:r>
        <w:rPr>
          <w:rFonts w:hint="eastAsia"/>
          <w:sz w:val="18"/>
        </w:rPr>
        <w:t>、人間存在の諸相を寓喩的に描く</w:t>
      </w:r>
      <w:r w:rsidRPr="006118DE">
        <w:rPr>
          <w:rFonts w:hint="eastAsia"/>
          <w:sz w:val="18"/>
        </w:rPr>
        <w:t>。単に表面上に現れた意味のレベルで理解すべき動物物語ではなく</w:t>
      </w:r>
      <w:r>
        <w:rPr>
          <w:rFonts w:hint="eastAsia"/>
          <w:sz w:val="18"/>
        </w:rPr>
        <w:t>、そこに含まれた教訓が大切。</w:t>
      </w:r>
    </w:p>
    <w:p w:rsidR="00670D44" w:rsidRDefault="00F240FE" w:rsidP="00A75752">
      <w:pPr>
        <w:ind w:firstLineChars="100" w:firstLine="180"/>
        <w:jc w:val="left"/>
        <w:rPr>
          <w:sz w:val="18"/>
        </w:rPr>
      </w:pPr>
      <w:r>
        <w:rPr>
          <w:rFonts w:hint="eastAsia"/>
          <w:sz w:val="18"/>
        </w:rPr>
        <w:t xml:space="preserve">　</w:t>
      </w:r>
    </w:p>
    <w:p w:rsidR="00670D44" w:rsidRDefault="00C64A01" w:rsidP="00A75752">
      <w:pPr>
        <w:ind w:firstLineChars="100" w:firstLine="180"/>
        <w:jc w:val="left"/>
        <w:rPr>
          <w:sz w:val="18"/>
        </w:rPr>
      </w:pPr>
      <w:r>
        <w:rPr>
          <w:rFonts w:hint="eastAsia"/>
          <w:sz w:val="18"/>
        </w:rPr>
        <w:t>③</w:t>
      </w:r>
      <w:r w:rsidR="00F240FE">
        <w:rPr>
          <w:rFonts w:hint="eastAsia"/>
          <w:sz w:val="18"/>
        </w:rPr>
        <w:t>「アレゴリー</w:t>
      </w:r>
      <w:r w:rsidR="002D2174">
        <w:rPr>
          <w:rFonts w:hint="eastAsia"/>
          <w:sz w:val="18"/>
        </w:rPr>
        <w:t xml:space="preserve"> </w:t>
      </w:r>
      <w:r w:rsidR="002D2174">
        <w:rPr>
          <w:rFonts w:hint="eastAsia"/>
          <w:sz w:val="18"/>
        </w:rPr>
        <w:t>ストーリー</w:t>
      </w:r>
      <w:r w:rsidR="00670D44">
        <w:rPr>
          <w:rFonts w:hint="eastAsia"/>
          <w:sz w:val="18"/>
        </w:rPr>
        <w:t xml:space="preserve">　</w:t>
      </w:r>
      <w:r w:rsidR="00F240FE">
        <w:rPr>
          <w:rFonts w:hint="eastAsia"/>
          <w:sz w:val="18"/>
        </w:rPr>
        <w:t>一つ考えろ」</w:t>
      </w:r>
      <w:r w:rsidR="00A75752">
        <w:rPr>
          <w:rFonts w:hint="eastAsia"/>
          <w:sz w:val="18"/>
        </w:rPr>
        <w:t xml:space="preserve">　</w:t>
      </w:r>
      <w:r w:rsidR="00666E39">
        <w:rPr>
          <w:rFonts w:hint="eastAsia"/>
          <w:sz w:val="18"/>
        </w:rPr>
        <w:t xml:space="preserve">　　　　　　　　　（１０分）</w:t>
      </w:r>
    </w:p>
    <w:p w:rsidR="00A75752" w:rsidRDefault="00A75752" w:rsidP="00A75752">
      <w:pPr>
        <w:ind w:firstLineChars="100" w:firstLine="180"/>
        <w:jc w:val="left"/>
        <w:rPr>
          <w:sz w:val="18"/>
        </w:rPr>
      </w:pPr>
      <w:r>
        <w:rPr>
          <w:rFonts w:hint="eastAsia"/>
          <w:sz w:val="18"/>
        </w:rPr>
        <w:t>・</w:t>
      </w:r>
      <w:r w:rsidR="00670D44">
        <w:rPr>
          <w:rFonts w:hint="eastAsia"/>
          <w:sz w:val="18"/>
        </w:rPr>
        <w:t xml:space="preserve">まず「寓意」の方を決める　→　それを「寓意する」ストーリーを作る　</w:t>
      </w:r>
    </w:p>
    <w:p w:rsidR="00F240FE" w:rsidRDefault="00670D44" w:rsidP="00A75752">
      <w:pPr>
        <w:ind w:leftChars="200" w:left="420"/>
        <w:jc w:val="left"/>
        <w:rPr>
          <w:sz w:val="18"/>
        </w:rPr>
      </w:pPr>
      <w:r>
        <w:rPr>
          <w:rFonts w:hint="eastAsia"/>
          <w:sz w:val="18"/>
        </w:rPr>
        <w:t>身近なものでも、空想でもよい</w:t>
      </w:r>
      <w:r w:rsidR="00A75752">
        <w:rPr>
          <w:rFonts w:hint="eastAsia"/>
          <w:sz w:val="18"/>
        </w:rPr>
        <w:t xml:space="preserve">　【個人</w:t>
      </w:r>
      <w:r w:rsidR="009C59D7">
        <w:rPr>
          <w:rFonts w:hint="eastAsia"/>
          <w:sz w:val="18"/>
        </w:rPr>
        <w:t xml:space="preserve">　記述</w:t>
      </w:r>
      <w:r w:rsidR="00A75752">
        <w:rPr>
          <w:rFonts w:hint="eastAsia"/>
          <w:sz w:val="18"/>
        </w:rPr>
        <w:t>】</w:t>
      </w:r>
    </w:p>
    <w:p w:rsidR="00670D44" w:rsidRDefault="00A75752" w:rsidP="00A75752">
      <w:pPr>
        <w:jc w:val="left"/>
        <w:rPr>
          <w:sz w:val="18"/>
        </w:rPr>
      </w:pPr>
      <w:r>
        <w:rPr>
          <w:rFonts w:hint="eastAsia"/>
          <w:sz w:val="18"/>
        </w:rPr>
        <w:t xml:space="preserve">　・輪読　【グループ４～５人】</w:t>
      </w:r>
    </w:p>
    <w:p w:rsidR="00AB2896" w:rsidRPr="000F0DCF" w:rsidRDefault="00AB2896" w:rsidP="00A75752">
      <w:pPr>
        <w:ind w:firstLineChars="100" w:firstLine="180"/>
        <w:jc w:val="left"/>
        <w:rPr>
          <w:sz w:val="18"/>
        </w:rPr>
      </w:pPr>
      <w:r w:rsidRPr="000F0DCF">
        <w:rPr>
          <w:rFonts w:hint="eastAsia"/>
          <w:sz w:val="18"/>
        </w:rPr>
        <w:t>○</w:t>
      </w:r>
      <w:r w:rsidR="00A75752">
        <w:rPr>
          <w:rFonts w:hint="eastAsia"/>
          <w:sz w:val="18"/>
        </w:rPr>
        <w:t>教科書本文</w:t>
      </w:r>
      <w:r w:rsidRPr="000F0DCF">
        <w:rPr>
          <w:rFonts w:hint="eastAsia"/>
          <w:sz w:val="18"/>
        </w:rPr>
        <w:t>黙読　約</w:t>
      </w:r>
      <w:r w:rsidR="00526595">
        <w:rPr>
          <w:rFonts w:hint="eastAsia"/>
          <w:sz w:val="18"/>
        </w:rPr>
        <w:t>四一〇〇字（１０</w:t>
      </w:r>
      <w:r w:rsidRPr="000F0DCF">
        <w:rPr>
          <w:rFonts w:hint="eastAsia"/>
          <w:sz w:val="18"/>
        </w:rPr>
        <w:t>分）</w:t>
      </w:r>
      <w:r w:rsidR="00F8167C">
        <w:rPr>
          <w:rFonts w:hint="eastAsia"/>
          <w:sz w:val="18"/>
        </w:rPr>
        <w:t>ＷＳ２配付</w:t>
      </w:r>
    </w:p>
    <w:p w:rsidR="00666E39" w:rsidRDefault="00666E39" w:rsidP="00666E39">
      <w:pPr>
        <w:ind w:firstLineChars="100" w:firstLine="180"/>
        <w:jc w:val="left"/>
        <w:rPr>
          <w:sz w:val="18"/>
        </w:rPr>
      </w:pPr>
      <w:r w:rsidRPr="000F0DCF">
        <w:rPr>
          <w:rFonts w:hint="eastAsia"/>
          <w:sz w:val="18"/>
        </w:rPr>
        <w:t>○</w:t>
      </w:r>
      <w:r>
        <w:rPr>
          <w:rFonts w:hint="eastAsia"/>
          <w:sz w:val="18"/>
        </w:rPr>
        <w:t>「棒」に変身することが寓意するものとは？</w:t>
      </w:r>
      <w:r w:rsidR="00526595">
        <w:rPr>
          <w:rFonts w:hint="eastAsia"/>
          <w:sz w:val="18"/>
        </w:rPr>
        <w:t xml:space="preserve">　</w:t>
      </w:r>
      <w:r w:rsidR="00526595" w:rsidRPr="00526595">
        <w:rPr>
          <w:rFonts w:hint="eastAsia"/>
          <w:b/>
          <w:sz w:val="18"/>
        </w:rPr>
        <w:t>ＷＳ２</w:t>
      </w:r>
    </w:p>
    <w:p w:rsidR="00666E39" w:rsidRPr="000F0DCF" w:rsidRDefault="00666E39" w:rsidP="00666E39">
      <w:pPr>
        <w:ind w:firstLineChars="200" w:firstLine="360"/>
        <w:jc w:val="left"/>
        <w:rPr>
          <w:sz w:val="18"/>
        </w:rPr>
      </w:pPr>
      <w:r>
        <w:rPr>
          <w:rFonts w:hint="eastAsia"/>
          <w:sz w:val="18"/>
        </w:rPr>
        <w:t>＊準備　本文中のアレゴリーを見つけろ。その中で最も重要なものは何か。（５</w:t>
      </w:r>
      <w:r w:rsidRPr="000F0DCF">
        <w:rPr>
          <w:rFonts w:hint="eastAsia"/>
          <w:sz w:val="18"/>
        </w:rPr>
        <w:t>分）</w:t>
      </w:r>
    </w:p>
    <w:p w:rsidR="00526595" w:rsidRDefault="00526595" w:rsidP="00666E39">
      <w:pPr>
        <w:ind w:firstLineChars="100" w:firstLine="180"/>
        <w:jc w:val="left"/>
        <w:rPr>
          <w:sz w:val="18"/>
        </w:rPr>
      </w:pPr>
      <w:r>
        <w:rPr>
          <w:rFonts w:hint="eastAsia"/>
          <w:sz w:val="18"/>
        </w:rPr>
        <w:t>①</w:t>
      </w:r>
      <w:r w:rsidR="00666E39">
        <w:rPr>
          <w:rFonts w:hint="eastAsia"/>
          <w:sz w:val="18"/>
        </w:rPr>
        <w:t xml:space="preserve">「棒」に変身することが寓意するものとは？　</w:t>
      </w:r>
    </w:p>
    <w:p w:rsidR="00666E39" w:rsidRDefault="00526595" w:rsidP="00526595">
      <w:pPr>
        <w:ind w:firstLineChars="100" w:firstLine="180"/>
        <w:jc w:val="left"/>
        <w:rPr>
          <w:sz w:val="18"/>
        </w:rPr>
      </w:pPr>
      <w:r>
        <w:rPr>
          <w:rFonts w:hint="eastAsia"/>
          <w:sz w:val="18"/>
        </w:rPr>
        <w:t>・</w:t>
      </w:r>
      <w:r w:rsidR="00666E39">
        <w:rPr>
          <w:rFonts w:hint="eastAsia"/>
          <w:sz w:val="18"/>
        </w:rPr>
        <w:t>仮説構築　【個人　記述】（５</w:t>
      </w:r>
      <w:r w:rsidR="00666E39" w:rsidRPr="000F0DCF">
        <w:rPr>
          <w:rFonts w:hint="eastAsia"/>
          <w:sz w:val="18"/>
        </w:rPr>
        <w:t>分）</w:t>
      </w:r>
    </w:p>
    <w:p w:rsidR="00666E39" w:rsidRDefault="00526595" w:rsidP="00526595">
      <w:pPr>
        <w:ind w:firstLineChars="100" w:firstLine="180"/>
        <w:jc w:val="left"/>
        <w:rPr>
          <w:sz w:val="18"/>
        </w:rPr>
      </w:pPr>
      <w:r>
        <w:rPr>
          <w:rFonts w:hint="eastAsia"/>
          <w:sz w:val="18"/>
        </w:rPr>
        <w:t>・</w:t>
      </w:r>
      <w:r w:rsidR="00666E39" w:rsidRPr="000F0DCF">
        <w:rPr>
          <w:rFonts w:hint="eastAsia"/>
          <w:sz w:val="18"/>
        </w:rPr>
        <w:t>配布された</w:t>
      </w:r>
      <w:r w:rsidR="00666E39">
        <w:rPr>
          <w:rFonts w:hint="eastAsia"/>
          <w:sz w:val="18"/>
        </w:rPr>
        <w:t>ポスター原稿</w:t>
      </w:r>
      <w:r w:rsidR="00666E39" w:rsidRPr="000F0DCF">
        <w:rPr>
          <w:rFonts w:hint="eastAsia"/>
          <w:sz w:val="18"/>
        </w:rPr>
        <w:t>用紙に</w:t>
      </w:r>
      <w:r w:rsidR="00666E39">
        <w:rPr>
          <w:rFonts w:hint="eastAsia"/>
          <w:sz w:val="18"/>
        </w:rPr>
        <w:t>、</w:t>
      </w:r>
      <w:r w:rsidR="00F8167C">
        <w:rPr>
          <w:rFonts w:hint="eastAsia"/>
          <w:sz w:val="18"/>
        </w:rPr>
        <w:t>解答を記入　（１</w:t>
      </w:r>
      <w:r w:rsidR="00666E39" w:rsidRPr="000F0DCF">
        <w:rPr>
          <w:rFonts w:hint="eastAsia"/>
          <w:sz w:val="18"/>
        </w:rPr>
        <w:t>分）</w:t>
      </w:r>
    </w:p>
    <w:p w:rsidR="00526595" w:rsidRPr="00526595" w:rsidRDefault="00526595" w:rsidP="00526595">
      <w:pPr>
        <w:ind w:firstLineChars="100" w:firstLine="180"/>
        <w:jc w:val="left"/>
        <w:rPr>
          <w:sz w:val="18"/>
        </w:rPr>
      </w:pPr>
      <w:r>
        <w:rPr>
          <w:rFonts w:hint="eastAsia"/>
          <w:sz w:val="18"/>
        </w:rPr>
        <w:t>・最窓側と最廊下側の一番前がじゃんけん。負けた方は出張。列をずらして４人でシェア</w:t>
      </w:r>
    </w:p>
    <w:p w:rsidR="00526595" w:rsidRDefault="00526595" w:rsidP="00526595">
      <w:pPr>
        <w:jc w:val="left"/>
        <w:rPr>
          <w:sz w:val="18"/>
        </w:rPr>
      </w:pPr>
      <w:r>
        <w:rPr>
          <w:rFonts w:hint="eastAsia"/>
          <w:sz w:val="18"/>
        </w:rPr>
        <w:t xml:space="preserve">　　</w:t>
      </w:r>
    </w:p>
    <w:p w:rsidR="00666E39" w:rsidRPr="00666E39" w:rsidRDefault="00666E39" w:rsidP="00666E39">
      <w:pPr>
        <w:ind w:firstLineChars="100" w:firstLine="180"/>
        <w:jc w:val="left"/>
        <w:rPr>
          <w:sz w:val="18"/>
        </w:rPr>
      </w:pPr>
    </w:p>
    <w:p w:rsidR="00666E39" w:rsidRDefault="00666E39" w:rsidP="00A75752">
      <w:pPr>
        <w:jc w:val="left"/>
        <w:rPr>
          <w:sz w:val="18"/>
        </w:rPr>
      </w:pPr>
    </w:p>
    <w:p w:rsidR="00526595" w:rsidRDefault="00526595" w:rsidP="00A75752">
      <w:pPr>
        <w:jc w:val="left"/>
        <w:rPr>
          <w:sz w:val="18"/>
        </w:rPr>
      </w:pPr>
    </w:p>
    <w:p w:rsidR="00666E39" w:rsidRDefault="008C762D" w:rsidP="00666E39">
      <w:pPr>
        <w:jc w:val="left"/>
        <w:rPr>
          <w:sz w:val="18"/>
        </w:rPr>
      </w:pPr>
      <w:r>
        <w:rPr>
          <w:rFonts w:hint="eastAsia"/>
          <w:sz w:val="18"/>
        </w:rPr>
        <w:lastRenderedPageBreak/>
        <w:t>◎２</w:t>
      </w:r>
      <w:r w:rsidRPr="000F0DCF">
        <w:rPr>
          <w:rFonts w:hint="eastAsia"/>
          <w:sz w:val="18"/>
        </w:rPr>
        <w:t xml:space="preserve">時間目　</w:t>
      </w:r>
      <w:r w:rsidR="00666E39">
        <w:rPr>
          <w:rFonts w:hint="eastAsia"/>
          <w:sz w:val="18"/>
        </w:rPr>
        <w:t>寓意仮説のシェアとブラッシュアップ</w:t>
      </w:r>
    </w:p>
    <w:p w:rsidR="00666E39" w:rsidRPr="000F0DCF" w:rsidRDefault="00666E39" w:rsidP="00666E39">
      <w:pPr>
        <w:ind w:firstLineChars="100" w:firstLine="180"/>
        <w:jc w:val="left"/>
        <w:rPr>
          <w:sz w:val="18"/>
        </w:rPr>
      </w:pPr>
      <w:r w:rsidRPr="000F0DCF">
        <w:rPr>
          <w:rFonts w:hint="eastAsia"/>
          <w:sz w:val="18"/>
        </w:rPr>
        <w:t>準備物（</w:t>
      </w:r>
      <w:r>
        <w:rPr>
          <w:rFonts w:hint="eastAsia"/>
          <w:sz w:val="18"/>
        </w:rPr>
        <w:t xml:space="preserve">ＷＳ３　Ａ３用紙１２枚　</w:t>
      </w:r>
      <w:r w:rsidRPr="000F0DCF">
        <w:rPr>
          <w:rFonts w:hint="eastAsia"/>
          <w:sz w:val="18"/>
        </w:rPr>
        <w:t>カラーペン）</w:t>
      </w:r>
    </w:p>
    <w:p w:rsidR="0070515B" w:rsidRPr="000F0DCF" w:rsidRDefault="0070515B" w:rsidP="00666E39">
      <w:pPr>
        <w:ind w:firstLineChars="100" w:firstLine="180"/>
        <w:jc w:val="left"/>
        <w:rPr>
          <w:sz w:val="18"/>
        </w:rPr>
      </w:pPr>
      <w:r w:rsidRPr="000F0DCF">
        <w:rPr>
          <w:rFonts w:hint="eastAsia"/>
          <w:sz w:val="18"/>
        </w:rPr>
        <w:t>○輪読　約</w:t>
      </w:r>
      <w:r w:rsidR="00AC2A7E">
        <w:rPr>
          <w:rFonts w:hint="eastAsia"/>
          <w:sz w:val="18"/>
        </w:rPr>
        <w:t>四一〇〇字（１３</w:t>
      </w:r>
      <w:r w:rsidRPr="000F0DCF">
        <w:rPr>
          <w:rFonts w:hint="eastAsia"/>
          <w:sz w:val="18"/>
        </w:rPr>
        <w:t>分）</w:t>
      </w:r>
    </w:p>
    <w:p w:rsidR="00526595" w:rsidRDefault="00526595" w:rsidP="00526595">
      <w:pPr>
        <w:ind w:firstLineChars="100" w:firstLine="180"/>
        <w:jc w:val="left"/>
        <w:rPr>
          <w:sz w:val="18"/>
        </w:rPr>
      </w:pPr>
      <w:r w:rsidRPr="000F0DCF">
        <w:rPr>
          <w:rFonts w:hint="eastAsia"/>
          <w:sz w:val="18"/>
        </w:rPr>
        <w:t xml:space="preserve">②　</w:t>
      </w:r>
      <w:r>
        <w:rPr>
          <w:rFonts w:hint="eastAsia"/>
          <w:sz w:val="18"/>
        </w:rPr>
        <w:t>前回①の仮説に従えば次</w:t>
      </w:r>
      <w:r w:rsidR="00AC2A7E">
        <w:rPr>
          <w:rFonts w:hint="eastAsia"/>
          <w:sz w:val="18"/>
        </w:rPr>
        <w:t>に挙げるものは何を意味することになるか？</w:t>
      </w:r>
      <w:r>
        <w:rPr>
          <w:rFonts w:hint="eastAsia"/>
          <w:sz w:val="18"/>
        </w:rPr>
        <w:t>【</w:t>
      </w:r>
      <w:r w:rsidR="00AC2A7E" w:rsidRPr="00526595">
        <w:rPr>
          <w:rFonts w:hint="eastAsia"/>
          <w:b/>
          <w:sz w:val="18"/>
        </w:rPr>
        <w:t>ＷＳ２</w:t>
      </w:r>
      <w:r w:rsidR="00AC2A7E">
        <w:rPr>
          <w:rFonts w:hint="eastAsia"/>
          <w:b/>
          <w:sz w:val="18"/>
        </w:rPr>
        <w:t xml:space="preserve">　</w:t>
      </w:r>
      <w:r w:rsidR="00F33996">
        <w:rPr>
          <w:rFonts w:hint="eastAsia"/>
          <w:sz w:val="18"/>
        </w:rPr>
        <w:t>個人　記述】（１０</w:t>
      </w:r>
      <w:r w:rsidRPr="000F0DCF">
        <w:rPr>
          <w:rFonts w:hint="eastAsia"/>
          <w:sz w:val="18"/>
        </w:rPr>
        <w:t>分）</w:t>
      </w:r>
    </w:p>
    <w:p w:rsidR="00526595" w:rsidRDefault="00526595" w:rsidP="00526595">
      <w:pPr>
        <w:ind w:firstLineChars="100" w:firstLine="180"/>
        <w:jc w:val="left"/>
        <w:rPr>
          <w:sz w:val="18"/>
        </w:rPr>
      </w:pPr>
      <w:r>
        <w:rPr>
          <w:rFonts w:hint="eastAsia"/>
          <w:sz w:val="18"/>
        </w:rPr>
        <w:t xml:space="preserve">　・先生、学生２名の発言</w:t>
      </w:r>
    </w:p>
    <w:p w:rsidR="00526595" w:rsidRDefault="00526595" w:rsidP="00526595">
      <w:pPr>
        <w:ind w:firstLineChars="100" w:firstLine="180"/>
        <w:jc w:val="left"/>
        <w:rPr>
          <w:sz w:val="18"/>
        </w:rPr>
      </w:pPr>
      <w:r>
        <w:rPr>
          <w:rFonts w:hint="eastAsia"/>
          <w:sz w:val="18"/>
        </w:rPr>
        <w:t xml:space="preserve">　　「</w:t>
      </w:r>
      <w:r w:rsidRPr="002A2C61">
        <w:rPr>
          <w:rFonts w:hint="eastAsia"/>
          <w:sz w:val="18"/>
        </w:rPr>
        <w:t>おそらくこの棒が、生前、誠実で単純な心をもっていた</w:t>
      </w:r>
      <w:r>
        <w:rPr>
          <w:rFonts w:hint="eastAsia"/>
          <w:sz w:val="18"/>
        </w:rPr>
        <w:t>」</w:t>
      </w:r>
    </w:p>
    <w:p w:rsidR="00526595" w:rsidRDefault="00526595" w:rsidP="00526595">
      <w:pPr>
        <w:ind w:firstLineChars="100" w:firstLine="180"/>
        <w:jc w:val="left"/>
        <w:rPr>
          <w:sz w:val="18"/>
        </w:rPr>
      </w:pPr>
      <w:r>
        <w:rPr>
          <w:rFonts w:hint="eastAsia"/>
          <w:sz w:val="18"/>
        </w:rPr>
        <w:t xml:space="preserve">　　「</w:t>
      </w:r>
      <w:r w:rsidRPr="002A2C61">
        <w:rPr>
          <w:rFonts w:hint="eastAsia"/>
          <w:sz w:val="18"/>
        </w:rPr>
        <w:t>この棒は、ぜんぜん無能だったのだろうと思います。だって、あまり単純すぎる</w:t>
      </w:r>
      <w:r>
        <w:rPr>
          <w:rFonts w:hint="eastAsia"/>
          <w:sz w:val="18"/>
        </w:rPr>
        <w:t>」</w:t>
      </w:r>
    </w:p>
    <w:p w:rsidR="00526595" w:rsidRDefault="00526595" w:rsidP="00526595">
      <w:pPr>
        <w:ind w:firstLineChars="100" w:firstLine="180"/>
        <w:jc w:val="left"/>
        <w:rPr>
          <w:sz w:val="18"/>
        </w:rPr>
      </w:pPr>
      <w:r>
        <w:rPr>
          <w:rFonts w:hint="eastAsia"/>
          <w:sz w:val="18"/>
        </w:rPr>
        <w:t xml:space="preserve">　　「</w:t>
      </w:r>
      <w:r w:rsidRPr="002A2C61">
        <w:rPr>
          <w:rFonts w:hint="eastAsia"/>
          <w:sz w:val="18"/>
        </w:rPr>
        <w:t>すなわち、この棒は、棒であった</w:t>
      </w:r>
      <w:r>
        <w:rPr>
          <w:rFonts w:hint="eastAsia"/>
          <w:sz w:val="18"/>
        </w:rPr>
        <w:t>」</w:t>
      </w:r>
    </w:p>
    <w:p w:rsidR="00526595" w:rsidRDefault="00526595" w:rsidP="00526595">
      <w:pPr>
        <w:ind w:firstLineChars="100" w:firstLine="180"/>
        <w:jc w:val="left"/>
        <w:rPr>
          <w:sz w:val="18"/>
        </w:rPr>
      </w:pPr>
      <w:r>
        <w:rPr>
          <w:rFonts w:hint="eastAsia"/>
          <w:sz w:val="18"/>
        </w:rPr>
        <w:t xml:space="preserve">　　「</w:t>
      </w:r>
      <w:r w:rsidRPr="002A2C61">
        <w:rPr>
          <w:rFonts w:hint="eastAsia"/>
          <w:sz w:val="18"/>
        </w:rPr>
        <w:t>裁かないことによって、裁かれる連中</w:t>
      </w:r>
      <w:r>
        <w:rPr>
          <w:rFonts w:hint="eastAsia"/>
          <w:sz w:val="18"/>
        </w:rPr>
        <w:t>」</w:t>
      </w:r>
    </w:p>
    <w:p w:rsidR="00526595" w:rsidRDefault="00526595" w:rsidP="00526595">
      <w:pPr>
        <w:ind w:firstLineChars="100" w:firstLine="180"/>
        <w:jc w:val="left"/>
        <w:rPr>
          <w:sz w:val="18"/>
        </w:rPr>
      </w:pPr>
      <w:r>
        <w:rPr>
          <w:rFonts w:hint="eastAsia"/>
          <w:sz w:val="18"/>
        </w:rPr>
        <w:t xml:space="preserve">　・先生が地面に描いた絵</w:t>
      </w:r>
    </w:p>
    <w:p w:rsidR="00526595" w:rsidRDefault="00526595" w:rsidP="00526595">
      <w:pPr>
        <w:ind w:firstLineChars="100" w:firstLine="180"/>
        <w:jc w:val="left"/>
        <w:rPr>
          <w:sz w:val="18"/>
        </w:rPr>
      </w:pPr>
      <w:r>
        <w:rPr>
          <w:rFonts w:hint="eastAsia"/>
          <w:sz w:val="18"/>
        </w:rPr>
        <w:t xml:space="preserve">　・その他（自分で見つけたものから）</w:t>
      </w:r>
    </w:p>
    <w:p w:rsidR="00526595" w:rsidRDefault="00526595" w:rsidP="00526595">
      <w:pPr>
        <w:ind w:firstLineChars="100" w:firstLine="180"/>
        <w:jc w:val="left"/>
        <w:rPr>
          <w:sz w:val="18"/>
        </w:rPr>
      </w:pPr>
      <w:r>
        <w:rPr>
          <w:rFonts w:hint="eastAsia"/>
          <w:sz w:val="18"/>
        </w:rPr>
        <w:t>※ＷＳ２　提出</w:t>
      </w:r>
    </w:p>
    <w:p w:rsidR="00526595" w:rsidRDefault="00526595" w:rsidP="009E6B79">
      <w:pPr>
        <w:ind w:firstLineChars="100" w:firstLine="180"/>
        <w:jc w:val="left"/>
        <w:rPr>
          <w:sz w:val="18"/>
        </w:rPr>
      </w:pPr>
    </w:p>
    <w:p w:rsidR="00AE69E1" w:rsidRDefault="009E6B79" w:rsidP="009E6B79">
      <w:pPr>
        <w:ind w:firstLineChars="100" w:firstLine="180"/>
        <w:jc w:val="left"/>
        <w:rPr>
          <w:sz w:val="18"/>
        </w:rPr>
      </w:pPr>
      <w:r w:rsidRPr="000F0DCF">
        <w:rPr>
          <w:rFonts w:hint="eastAsia"/>
          <w:sz w:val="18"/>
        </w:rPr>
        <w:t>○</w:t>
      </w:r>
      <w:r w:rsidR="00AE69E1">
        <w:rPr>
          <w:rFonts w:hint="eastAsia"/>
          <w:sz w:val="18"/>
        </w:rPr>
        <w:t>ベスト版「『棒』寓意</w:t>
      </w:r>
      <w:r w:rsidR="00AE69E1" w:rsidRPr="000F0DCF">
        <w:rPr>
          <w:rFonts w:hint="eastAsia"/>
          <w:sz w:val="18"/>
        </w:rPr>
        <w:t>解説」作成</w:t>
      </w:r>
    </w:p>
    <w:p w:rsidR="009E6B79" w:rsidRDefault="00AC2A7E" w:rsidP="00AC2A7E">
      <w:pPr>
        <w:ind w:firstLineChars="100" w:firstLine="180"/>
        <w:jc w:val="left"/>
        <w:rPr>
          <w:sz w:val="18"/>
        </w:rPr>
      </w:pPr>
      <w:r>
        <w:rPr>
          <w:rFonts w:hint="eastAsia"/>
          <w:sz w:val="18"/>
        </w:rPr>
        <w:t>・</w:t>
      </w:r>
      <w:r w:rsidR="009E6B79">
        <w:rPr>
          <w:rFonts w:hint="eastAsia"/>
          <w:sz w:val="18"/>
        </w:rPr>
        <w:t>各自のポスター原稿</w:t>
      </w:r>
      <w:r w:rsidR="009E6B79" w:rsidRPr="000F0DCF">
        <w:rPr>
          <w:rFonts w:hint="eastAsia"/>
          <w:sz w:val="18"/>
        </w:rPr>
        <w:t>用紙</w:t>
      </w:r>
      <w:r w:rsidR="009E6B79">
        <w:rPr>
          <w:rFonts w:hint="eastAsia"/>
          <w:sz w:val="18"/>
        </w:rPr>
        <w:t>に基づき、寓意の仮説を相互説明。（</w:t>
      </w:r>
      <w:r w:rsidR="00666E39">
        <w:rPr>
          <w:rFonts w:hint="eastAsia"/>
          <w:sz w:val="18"/>
        </w:rPr>
        <w:t>４</w:t>
      </w:r>
      <w:r w:rsidR="00AE69E1">
        <w:rPr>
          <w:rFonts w:hint="eastAsia"/>
          <w:sz w:val="18"/>
        </w:rPr>
        <w:t>分）</w:t>
      </w:r>
    </w:p>
    <w:p w:rsidR="009E6B79" w:rsidRPr="000F0DCF" w:rsidRDefault="00AC2A7E" w:rsidP="00AE69E1">
      <w:pPr>
        <w:ind w:firstLineChars="100" w:firstLine="180"/>
        <w:jc w:val="left"/>
        <w:rPr>
          <w:sz w:val="18"/>
        </w:rPr>
      </w:pPr>
      <w:r>
        <w:rPr>
          <w:rFonts w:hint="eastAsia"/>
          <w:sz w:val="18"/>
        </w:rPr>
        <w:t>・</w:t>
      </w:r>
      <w:r w:rsidR="009E6B79">
        <w:rPr>
          <w:rFonts w:hint="eastAsia"/>
          <w:sz w:val="18"/>
        </w:rPr>
        <w:t>４（５）人グループで協議しながら、ベスト版「『棒』寓意</w:t>
      </w:r>
      <w:r w:rsidR="009E6B79" w:rsidRPr="000F0DCF">
        <w:rPr>
          <w:rFonts w:hint="eastAsia"/>
          <w:sz w:val="18"/>
        </w:rPr>
        <w:t>解説」を作成する。</w:t>
      </w:r>
      <w:r>
        <w:rPr>
          <w:rFonts w:hint="eastAsia"/>
          <w:sz w:val="18"/>
        </w:rPr>
        <w:t>（１２</w:t>
      </w:r>
      <w:r w:rsidR="009E6B79">
        <w:rPr>
          <w:rFonts w:hint="eastAsia"/>
          <w:sz w:val="18"/>
        </w:rPr>
        <w:t>分）</w:t>
      </w:r>
    </w:p>
    <w:p w:rsidR="009E6B79" w:rsidRDefault="00AE69E1" w:rsidP="009E6B79">
      <w:pPr>
        <w:ind w:firstLineChars="200" w:firstLine="360"/>
        <w:jc w:val="left"/>
        <w:rPr>
          <w:sz w:val="18"/>
        </w:rPr>
      </w:pPr>
      <w:r>
        <w:rPr>
          <w:rFonts w:hint="eastAsia"/>
          <w:sz w:val="18"/>
        </w:rPr>
        <w:t>・</w:t>
      </w:r>
      <w:r w:rsidR="00666E39">
        <w:rPr>
          <w:rFonts w:hint="eastAsia"/>
          <w:sz w:val="18"/>
        </w:rPr>
        <w:t>Ａ３用紙清書用紙、</w:t>
      </w:r>
      <w:r w:rsidR="009E6B79">
        <w:rPr>
          <w:rFonts w:hint="eastAsia"/>
          <w:sz w:val="18"/>
        </w:rPr>
        <w:t>カラーペン可。</w:t>
      </w:r>
    </w:p>
    <w:p w:rsidR="00AE69E1" w:rsidRPr="000F0DCF" w:rsidRDefault="00AE69E1" w:rsidP="009E6B79">
      <w:pPr>
        <w:ind w:firstLineChars="200" w:firstLine="360"/>
        <w:jc w:val="left"/>
        <w:rPr>
          <w:sz w:val="18"/>
        </w:rPr>
      </w:pPr>
      <w:r>
        <w:rPr>
          <w:rFonts w:hint="eastAsia"/>
          <w:sz w:val="18"/>
        </w:rPr>
        <w:t>・グループ全員が、前回の②</w:t>
      </w:r>
      <w:r w:rsidR="00666E39">
        <w:rPr>
          <w:rFonts w:hint="eastAsia"/>
          <w:sz w:val="18"/>
        </w:rPr>
        <w:t>各項</w:t>
      </w:r>
      <w:r>
        <w:rPr>
          <w:rFonts w:hint="eastAsia"/>
          <w:sz w:val="18"/>
        </w:rPr>
        <w:t>についても説明できるように準備</w:t>
      </w:r>
    </w:p>
    <w:p w:rsidR="009E6B79" w:rsidRPr="000F0DCF" w:rsidRDefault="009E6B79" w:rsidP="009E6B79">
      <w:pPr>
        <w:ind w:firstLineChars="100" w:firstLine="180"/>
        <w:jc w:val="left"/>
        <w:rPr>
          <w:sz w:val="18"/>
        </w:rPr>
      </w:pPr>
    </w:p>
    <w:p w:rsidR="00FD562D" w:rsidRDefault="009E6B79" w:rsidP="009E6B79">
      <w:pPr>
        <w:ind w:firstLineChars="100" w:firstLine="180"/>
        <w:jc w:val="left"/>
        <w:rPr>
          <w:sz w:val="18"/>
        </w:rPr>
      </w:pPr>
      <w:r>
        <w:rPr>
          <w:rFonts w:hint="eastAsia"/>
          <w:sz w:val="18"/>
        </w:rPr>
        <w:t>＊次回　辞書・便覧　用意</w:t>
      </w:r>
    </w:p>
    <w:p w:rsidR="00FD562D" w:rsidRDefault="00FD562D" w:rsidP="00BF267B">
      <w:pPr>
        <w:jc w:val="left"/>
        <w:rPr>
          <w:sz w:val="18"/>
        </w:rPr>
      </w:pPr>
    </w:p>
    <w:p w:rsidR="0014168B" w:rsidRPr="000F0DCF" w:rsidRDefault="00725EF0" w:rsidP="00F8167C">
      <w:pPr>
        <w:widowControl/>
        <w:jc w:val="left"/>
        <w:rPr>
          <w:sz w:val="18"/>
        </w:rPr>
      </w:pPr>
      <w:r>
        <w:rPr>
          <w:sz w:val="18"/>
        </w:rPr>
        <w:br w:type="page"/>
      </w:r>
      <w:r w:rsidR="00F8167C">
        <w:rPr>
          <w:rFonts w:hint="eastAsia"/>
          <w:sz w:val="18"/>
        </w:rPr>
        <w:lastRenderedPageBreak/>
        <w:t>◎３</w:t>
      </w:r>
      <w:r w:rsidR="0014168B" w:rsidRPr="000F0DCF">
        <w:rPr>
          <w:rFonts w:hint="eastAsia"/>
          <w:sz w:val="18"/>
        </w:rPr>
        <w:t>時間目　主題把握</w:t>
      </w:r>
    </w:p>
    <w:p w:rsidR="0014168B" w:rsidRPr="000F0DCF" w:rsidRDefault="0014168B" w:rsidP="00A75752">
      <w:pPr>
        <w:ind w:firstLineChars="100" w:firstLine="180"/>
        <w:jc w:val="left"/>
        <w:rPr>
          <w:sz w:val="18"/>
        </w:rPr>
      </w:pPr>
      <w:r w:rsidRPr="000F0DCF">
        <w:rPr>
          <w:rFonts w:hint="eastAsia"/>
          <w:sz w:val="18"/>
        </w:rPr>
        <w:t>準備物（</w:t>
      </w:r>
      <w:r w:rsidR="002E64DC">
        <w:rPr>
          <w:rFonts w:hint="eastAsia"/>
          <w:sz w:val="18"/>
        </w:rPr>
        <w:t>ＷＳ４</w:t>
      </w:r>
      <w:r w:rsidR="00186903">
        <w:rPr>
          <w:rFonts w:hint="eastAsia"/>
          <w:sz w:val="18"/>
        </w:rPr>
        <w:t xml:space="preserve">　</w:t>
      </w:r>
      <w:r>
        <w:rPr>
          <w:rFonts w:hint="eastAsia"/>
          <w:sz w:val="18"/>
        </w:rPr>
        <w:t>辞書・便覧　用意</w:t>
      </w:r>
      <w:r w:rsidRPr="000F0DCF">
        <w:rPr>
          <w:rFonts w:hint="eastAsia"/>
          <w:sz w:val="18"/>
        </w:rPr>
        <w:t>）</w:t>
      </w:r>
    </w:p>
    <w:p w:rsidR="00526595" w:rsidRDefault="00526595" w:rsidP="00526595">
      <w:pPr>
        <w:ind w:firstLineChars="100" w:firstLine="180"/>
        <w:jc w:val="left"/>
        <w:rPr>
          <w:sz w:val="18"/>
        </w:rPr>
      </w:pPr>
    </w:p>
    <w:p w:rsidR="00526595" w:rsidRPr="000F0DCF" w:rsidRDefault="00526595" w:rsidP="00526595">
      <w:pPr>
        <w:ind w:firstLineChars="100" w:firstLine="180"/>
        <w:jc w:val="left"/>
        <w:rPr>
          <w:sz w:val="18"/>
        </w:rPr>
      </w:pPr>
      <w:r w:rsidRPr="000F0DCF">
        <w:rPr>
          <w:rFonts w:hint="eastAsia"/>
          <w:sz w:val="18"/>
        </w:rPr>
        <w:t>○</w:t>
      </w:r>
      <w:r w:rsidR="00AC2A7E">
        <w:rPr>
          <w:rFonts w:hint="eastAsia"/>
          <w:sz w:val="18"/>
        </w:rPr>
        <w:t>ベスト版「『棒』寓意</w:t>
      </w:r>
      <w:r w:rsidR="00AC2A7E" w:rsidRPr="000F0DCF">
        <w:rPr>
          <w:rFonts w:hint="eastAsia"/>
          <w:sz w:val="18"/>
        </w:rPr>
        <w:t>解説」</w:t>
      </w:r>
      <w:r>
        <w:rPr>
          <w:rFonts w:hint="eastAsia"/>
          <w:sz w:val="18"/>
        </w:rPr>
        <w:t>ピアインストラクション（ポスターセッション）（計１５</w:t>
      </w:r>
      <w:r w:rsidRPr="000F0DCF">
        <w:rPr>
          <w:rFonts w:hint="eastAsia"/>
          <w:sz w:val="18"/>
        </w:rPr>
        <w:t>分）</w:t>
      </w:r>
    </w:p>
    <w:p w:rsidR="00526595" w:rsidRPr="000F0DCF" w:rsidRDefault="00526595" w:rsidP="00526595">
      <w:pPr>
        <w:ind w:firstLineChars="100" w:firstLine="180"/>
        <w:jc w:val="left"/>
        <w:rPr>
          <w:sz w:val="18"/>
        </w:rPr>
      </w:pPr>
      <w:r w:rsidRPr="000F0DCF">
        <w:rPr>
          <w:rFonts w:hint="eastAsia"/>
          <w:sz w:val="18"/>
        </w:rPr>
        <w:t>①　二つのグループを組み合わせ、グループパートナーにする。</w:t>
      </w:r>
      <w:r w:rsidR="00FD7382">
        <w:rPr>
          <w:rFonts w:hint="eastAsia"/>
          <w:sz w:val="18"/>
        </w:rPr>
        <w:t>くじ利用。</w:t>
      </w:r>
    </w:p>
    <w:p w:rsidR="00526595" w:rsidRPr="000F0DCF" w:rsidRDefault="00526595" w:rsidP="00526595">
      <w:pPr>
        <w:ind w:firstLineChars="100" w:firstLine="180"/>
        <w:jc w:val="left"/>
        <w:rPr>
          <w:sz w:val="18"/>
        </w:rPr>
      </w:pPr>
      <w:r w:rsidRPr="000F0DCF">
        <w:rPr>
          <w:rFonts w:hint="eastAsia"/>
          <w:sz w:val="18"/>
        </w:rPr>
        <w:t>②　それぞれのグループの４人を２・２（Ａ／Ｂ）に分ける。（５人は３・２）（１分）</w:t>
      </w:r>
    </w:p>
    <w:p w:rsidR="00526595" w:rsidRPr="000F0DCF" w:rsidRDefault="00526595" w:rsidP="00526595">
      <w:pPr>
        <w:ind w:firstLineChars="100" w:firstLine="180"/>
        <w:jc w:val="left"/>
        <w:rPr>
          <w:sz w:val="18"/>
        </w:rPr>
      </w:pPr>
      <w:r w:rsidRPr="000F0DCF">
        <w:rPr>
          <w:rFonts w:hint="eastAsia"/>
          <w:sz w:val="18"/>
        </w:rPr>
        <w:t>③　Ｂの二人がそれぞれのパー</w:t>
      </w:r>
      <w:r>
        <w:rPr>
          <w:rFonts w:hint="eastAsia"/>
          <w:sz w:val="18"/>
        </w:rPr>
        <w:t>トナーグループへ移動し、受け入れるＡの二人から説明を受ける。（２</w:t>
      </w:r>
      <w:r w:rsidRPr="000F0DCF">
        <w:rPr>
          <w:rFonts w:hint="eastAsia"/>
          <w:sz w:val="18"/>
        </w:rPr>
        <w:t>分）</w:t>
      </w:r>
    </w:p>
    <w:p w:rsidR="00526595" w:rsidRPr="000F0DCF" w:rsidRDefault="00526595" w:rsidP="00526595">
      <w:pPr>
        <w:ind w:firstLineChars="100" w:firstLine="180"/>
        <w:jc w:val="left"/>
        <w:rPr>
          <w:sz w:val="18"/>
        </w:rPr>
      </w:pPr>
      <w:r>
        <w:rPr>
          <w:rFonts w:hint="eastAsia"/>
          <w:sz w:val="18"/>
        </w:rPr>
        <w:t>④　その後元に戻り、次はＡの二人が同様に移動し説明を受ける。（２</w:t>
      </w:r>
      <w:r w:rsidRPr="000F0DCF">
        <w:rPr>
          <w:rFonts w:hint="eastAsia"/>
          <w:sz w:val="18"/>
        </w:rPr>
        <w:t>分＋α）</w:t>
      </w:r>
    </w:p>
    <w:p w:rsidR="00526595" w:rsidRPr="000F0DCF" w:rsidRDefault="00526595" w:rsidP="00526595">
      <w:pPr>
        <w:ind w:firstLineChars="100" w:firstLine="180"/>
        <w:jc w:val="left"/>
        <w:rPr>
          <w:sz w:val="18"/>
        </w:rPr>
      </w:pPr>
      <w:r w:rsidRPr="000F0DCF">
        <w:rPr>
          <w:rFonts w:hint="eastAsia"/>
          <w:sz w:val="18"/>
        </w:rPr>
        <w:t>⑤　組み合わせを変え、別のグループをグループパートナーにする。（１分）</w:t>
      </w:r>
    </w:p>
    <w:p w:rsidR="00526595" w:rsidRPr="000F0DCF" w:rsidRDefault="00526595" w:rsidP="00526595">
      <w:pPr>
        <w:ind w:firstLineChars="100" w:firstLine="180"/>
        <w:jc w:val="left"/>
        <w:rPr>
          <w:sz w:val="18"/>
        </w:rPr>
      </w:pPr>
      <w:r>
        <w:rPr>
          <w:rFonts w:hint="eastAsia"/>
          <w:sz w:val="18"/>
        </w:rPr>
        <w:t>⑥　③④をもう一度行う。（６</w:t>
      </w:r>
      <w:r w:rsidRPr="000F0DCF">
        <w:rPr>
          <w:rFonts w:hint="eastAsia"/>
          <w:sz w:val="18"/>
        </w:rPr>
        <w:t>分）</w:t>
      </w:r>
    </w:p>
    <w:p w:rsidR="00526595" w:rsidRPr="009E6B79" w:rsidRDefault="00526595" w:rsidP="00526595">
      <w:pPr>
        <w:ind w:firstLineChars="100" w:firstLine="180"/>
        <w:jc w:val="left"/>
        <w:rPr>
          <w:sz w:val="18"/>
        </w:rPr>
      </w:pPr>
    </w:p>
    <w:p w:rsidR="00526595" w:rsidRDefault="00526595" w:rsidP="00526595">
      <w:pPr>
        <w:ind w:firstLineChars="100" w:firstLine="180"/>
        <w:jc w:val="left"/>
        <w:rPr>
          <w:sz w:val="18"/>
        </w:rPr>
      </w:pPr>
      <w:r>
        <w:rPr>
          <w:rFonts w:hint="eastAsia"/>
          <w:sz w:val="18"/>
        </w:rPr>
        <w:t>＊</w:t>
      </w:r>
      <w:r w:rsidRPr="000F0DCF">
        <w:rPr>
          <w:rFonts w:hint="eastAsia"/>
          <w:sz w:val="18"/>
        </w:rPr>
        <w:t>「</w:t>
      </w:r>
      <w:r>
        <w:rPr>
          <w:rFonts w:hint="eastAsia"/>
          <w:sz w:val="18"/>
        </w:rPr>
        <w:t>ベスト版「『棒』寓意</w:t>
      </w:r>
      <w:r w:rsidRPr="000F0DCF">
        <w:rPr>
          <w:rFonts w:hint="eastAsia"/>
          <w:sz w:val="18"/>
        </w:rPr>
        <w:t>解説」提出。メンバー、クラス、月日を明記。</w:t>
      </w:r>
    </w:p>
    <w:p w:rsidR="00AC2A7E" w:rsidRDefault="00AC2A7E" w:rsidP="00AC2A7E">
      <w:pPr>
        <w:ind w:leftChars="53" w:left="111" w:firstLineChars="50" w:firstLine="90"/>
        <w:jc w:val="left"/>
        <w:rPr>
          <w:sz w:val="18"/>
        </w:rPr>
      </w:pPr>
    </w:p>
    <w:p w:rsidR="0014168B" w:rsidRPr="000F0DCF" w:rsidRDefault="00186903" w:rsidP="00AC2A7E">
      <w:pPr>
        <w:ind w:leftChars="53" w:left="111" w:firstLineChars="50" w:firstLine="90"/>
        <w:jc w:val="left"/>
        <w:rPr>
          <w:sz w:val="18"/>
        </w:rPr>
      </w:pPr>
      <w:r>
        <w:rPr>
          <w:rFonts w:hint="eastAsia"/>
          <w:sz w:val="18"/>
        </w:rPr>
        <w:t>○問１　この小説の主題を答えよ。（計２５</w:t>
      </w:r>
      <w:r w:rsidR="0014168B" w:rsidRPr="000F0DCF">
        <w:rPr>
          <w:rFonts w:hint="eastAsia"/>
          <w:sz w:val="18"/>
        </w:rPr>
        <w:t>分）</w:t>
      </w:r>
    </w:p>
    <w:p w:rsidR="00BF267B" w:rsidRPr="000F0DCF" w:rsidRDefault="0014168B" w:rsidP="00BF267B">
      <w:pPr>
        <w:ind w:firstLineChars="100" w:firstLine="180"/>
        <w:jc w:val="left"/>
        <w:rPr>
          <w:sz w:val="18"/>
        </w:rPr>
      </w:pPr>
      <w:r>
        <w:rPr>
          <w:rFonts w:hint="eastAsia"/>
          <w:sz w:val="18"/>
        </w:rPr>
        <w:t>＊ヒント１　Ｐ１２４</w:t>
      </w:r>
      <w:r w:rsidRPr="000F0DCF">
        <w:rPr>
          <w:rFonts w:hint="eastAsia"/>
          <w:sz w:val="18"/>
        </w:rPr>
        <w:t xml:space="preserve">　阿部公房　紹介文</w:t>
      </w:r>
      <w:r w:rsidR="00BF267B">
        <w:rPr>
          <w:rFonts w:hint="eastAsia"/>
          <w:sz w:val="18"/>
        </w:rPr>
        <w:t>からの分析　個人（７</w:t>
      </w:r>
      <w:r w:rsidR="00BF267B" w:rsidRPr="000F0DCF">
        <w:rPr>
          <w:rFonts w:hint="eastAsia"/>
          <w:sz w:val="18"/>
        </w:rPr>
        <w:t>分）</w:t>
      </w:r>
    </w:p>
    <w:p w:rsidR="0014168B" w:rsidRPr="000F0DCF" w:rsidRDefault="0014168B" w:rsidP="00A75752">
      <w:pPr>
        <w:ind w:firstLineChars="100" w:firstLine="180"/>
        <w:jc w:val="left"/>
        <w:rPr>
          <w:sz w:val="18"/>
        </w:rPr>
      </w:pPr>
      <w:r w:rsidRPr="000F0DCF">
        <w:rPr>
          <w:rFonts w:hint="eastAsia"/>
          <w:sz w:val="18"/>
        </w:rPr>
        <w:t xml:space="preserve">　「</w:t>
      </w:r>
      <w:r>
        <w:rPr>
          <w:rFonts w:hint="eastAsia"/>
          <w:sz w:val="18"/>
        </w:rPr>
        <w:t>疎外された人間の諸状況を超現実的な手法で描き出した</w:t>
      </w:r>
      <w:r w:rsidRPr="000F0DCF">
        <w:rPr>
          <w:rFonts w:hint="eastAsia"/>
          <w:sz w:val="18"/>
        </w:rPr>
        <w:t>」</w:t>
      </w:r>
    </w:p>
    <w:p w:rsidR="0014168B" w:rsidRDefault="0014168B" w:rsidP="002E64DC">
      <w:pPr>
        <w:ind w:firstLineChars="100" w:firstLine="180"/>
        <w:jc w:val="left"/>
        <w:rPr>
          <w:sz w:val="18"/>
        </w:rPr>
      </w:pPr>
      <w:r>
        <w:rPr>
          <w:rFonts w:hint="eastAsia"/>
          <w:sz w:val="18"/>
        </w:rPr>
        <w:t>①疎外とは何か</w:t>
      </w:r>
    </w:p>
    <w:p w:rsidR="0014168B" w:rsidRDefault="0014168B" w:rsidP="00A75752">
      <w:pPr>
        <w:ind w:firstLineChars="100" w:firstLine="180"/>
        <w:jc w:val="left"/>
        <w:rPr>
          <w:sz w:val="18"/>
        </w:rPr>
      </w:pPr>
      <w:r>
        <w:rPr>
          <w:rFonts w:hint="eastAsia"/>
          <w:sz w:val="18"/>
        </w:rPr>
        <w:t>②疎外された人間の諸状況とはどのようなことが想定できるか</w:t>
      </w:r>
    </w:p>
    <w:p w:rsidR="0014168B" w:rsidRDefault="0014168B" w:rsidP="00A75752">
      <w:pPr>
        <w:ind w:firstLineChars="100" w:firstLine="180"/>
        <w:jc w:val="left"/>
        <w:rPr>
          <w:sz w:val="18"/>
        </w:rPr>
      </w:pPr>
      <w:r>
        <w:rPr>
          <w:rFonts w:hint="eastAsia"/>
          <w:sz w:val="18"/>
        </w:rPr>
        <w:t>③超現実的な手法とは具体的にどのようなものか</w:t>
      </w:r>
    </w:p>
    <w:p w:rsidR="0014168B" w:rsidRPr="000F0DCF" w:rsidRDefault="0014168B" w:rsidP="00A75752">
      <w:pPr>
        <w:ind w:firstLineChars="100" w:firstLine="180"/>
        <w:jc w:val="left"/>
        <w:rPr>
          <w:sz w:val="18"/>
        </w:rPr>
      </w:pPr>
      <w:r w:rsidRPr="000F0DCF">
        <w:rPr>
          <w:rFonts w:hint="eastAsia"/>
          <w:sz w:val="18"/>
        </w:rPr>
        <w:t xml:space="preserve">　・グループ（３～４人）でシェア（４分）</w:t>
      </w:r>
    </w:p>
    <w:p w:rsidR="0014168B" w:rsidRPr="000F0DCF" w:rsidRDefault="00293BA8" w:rsidP="00A75752">
      <w:pPr>
        <w:ind w:firstLineChars="100" w:firstLine="180"/>
        <w:jc w:val="left"/>
        <w:rPr>
          <w:sz w:val="18"/>
        </w:rPr>
      </w:pPr>
      <w:r>
        <w:rPr>
          <w:rFonts w:hint="eastAsia"/>
          <w:sz w:val="18"/>
        </w:rPr>
        <w:t>＊ヒント２　主題の見える化　（説明・確認　１０</w:t>
      </w:r>
      <w:r w:rsidR="0014168B" w:rsidRPr="000F0DCF">
        <w:rPr>
          <w:rFonts w:hint="eastAsia"/>
          <w:sz w:val="18"/>
        </w:rPr>
        <w:t>分）</w:t>
      </w:r>
    </w:p>
    <w:p w:rsidR="0014168B" w:rsidRPr="000F0DCF" w:rsidRDefault="0014168B" w:rsidP="00A75752">
      <w:pPr>
        <w:ind w:firstLineChars="200" w:firstLine="360"/>
        <w:jc w:val="left"/>
        <w:rPr>
          <w:sz w:val="18"/>
        </w:rPr>
      </w:pPr>
      <w:r w:rsidRPr="000F0DCF">
        <w:rPr>
          <w:rFonts w:hint="eastAsia"/>
          <w:sz w:val="18"/>
        </w:rPr>
        <w:t>主題＝主材＋主想</w:t>
      </w:r>
    </w:p>
    <w:p w:rsidR="0014168B" w:rsidRPr="000F0DCF" w:rsidRDefault="0014168B" w:rsidP="00A75752">
      <w:pPr>
        <w:ind w:firstLineChars="100" w:firstLine="180"/>
        <w:jc w:val="left"/>
        <w:rPr>
          <w:sz w:val="18"/>
        </w:rPr>
      </w:pPr>
      <w:r w:rsidRPr="000F0DCF">
        <w:rPr>
          <w:rFonts w:hint="eastAsia"/>
          <w:sz w:val="18"/>
        </w:rPr>
        <w:t xml:space="preserve">　　</w:t>
      </w:r>
      <w:r>
        <w:rPr>
          <w:rFonts w:hint="eastAsia"/>
          <w:sz w:val="18"/>
        </w:rPr>
        <w:t>「</w:t>
      </w:r>
      <w:r w:rsidRPr="000F0DCF">
        <w:rPr>
          <w:rFonts w:hint="eastAsia"/>
          <w:sz w:val="18"/>
        </w:rPr>
        <w:t>主材を通して主想を描く</w:t>
      </w:r>
      <w:r>
        <w:rPr>
          <w:rFonts w:hint="eastAsia"/>
          <w:sz w:val="18"/>
        </w:rPr>
        <w:t>」</w:t>
      </w:r>
      <w:r w:rsidRPr="000F0DCF">
        <w:rPr>
          <w:rFonts w:hint="eastAsia"/>
          <w:sz w:val="18"/>
        </w:rPr>
        <w:t>の形式で表わすことができる。（もちろん違う形式でもよい）</w:t>
      </w:r>
    </w:p>
    <w:p w:rsidR="0014168B" w:rsidRPr="000F0DCF" w:rsidRDefault="0014168B" w:rsidP="00A75752">
      <w:pPr>
        <w:ind w:firstLineChars="100" w:firstLine="180"/>
        <w:jc w:val="left"/>
        <w:rPr>
          <w:sz w:val="18"/>
        </w:rPr>
      </w:pPr>
      <w:r w:rsidRPr="000F0DCF">
        <w:rPr>
          <w:rFonts w:hint="eastAsia"/>
          <w:sz w:val="18"/>
        </w:rPr>
        <w:t xml:space="preserve">　　主材＝舞台・登場人物・ストーリー</w:t>
      </w:r>
    </w:p>
    <w:p w:rsidR="0014168B" w:rsidRPr="000F0DCF" w:rsidRDefault="0014168B" w:rsidP="00A75752">
      <w:pPr>
        <w:ind w:firstLineChars="100" w:firstLine="180"/>
        <w:jc w:val="left"/>
        <w:rPr>
          <w:sz w:val="18"/>
        </w:rPr>
      </w:pPr>
      <w:r w:rsidRPr="000F0DCF">
        <w:rPr>
          <w:rFonts w:hint="eastAsia"/>
          <w:sz w:val="18"/>
        </w:rPr>
        <w:t xml:space="preserve">　　主想＝モチーフ・創作動機・作品を書くに至ったきっかけ</w:t>
      </w:r>
    </w:p>
    <w:p w:rsidR="0014168B" w:rsidRPr="000F0DCF" w:rsidRDefault="00186903" w:rsidP="00A75752">
      <w:pPr>
        <w:ind w:firstLineChars="100" w:firstLine="180"/>
        <w:jc w:val="left"/>
        <w:rPr>
          <w:sz w:val="18"/>
        </w:rPr>
      </w:pPr>
      <w:r>
        <w:rPr>
          <w:rFonts w:hint="eastAsia"/>
          <w:sz w:val="18"/>
        </w:rPr>
        <w:t xml:space="preserve">　</w:t>
      </w:r>
    </w:p>
    <w:p w:rsidR="00293BA8" w:rsidRDefault="00293BA8" w:rsidP="00BF267B">
      <w:pPr>
        <w:jc w:val="left"/>
        <w:rPr>
          <w:sz w:val="18"/>
        </w:rPr>
      </w:pPr>
    </w:p>
    <w:p w:rsidR="009E6B79" w:rsidRDefault="00F8167C" w:rsidP="00BF267B">
      <w:pPr>
        <w:jc w:val="left"/>
        <w:rPr>
          <w:sz w:val="18"/>
        </w:rPr>
      </w:pPr>
      <w:r>
        <w:rPr>
          <w:rFonts w:hint="eastAsia"/>
          <w:sz w:val="18"/>
        </w:rPr>
        <w:t>◎４</w:t>
      </w:r>
      <w:r w:rsidR="000F0DCF" w:rsidRPr="000F0DCF">
        <w:rPr>
          <w:rFonts w:hint="eastAsia"/>
          <w:sz w:val="18"/>
        </w:rPr>
        <w:t>時間目</w:t>
      </w:r>
      <w:r w:rsidR="00293BA8">
        <w:rPr>
          <w:rFonts w:hint="eastAsia"/>
          <w:sz w:val="18"/>
        </w:rPr>
        <w:t xml:space="preserve">　</w:t>
      </w:r>
      <w:r w:rsidR="009E6B79">
        <w:rPr>
          <w:rFonts w:hint="eastAsia"/>
          <w:sz w:val="18"/>
        </w:rPr>
        <w:t xml:space="preserve">シェア　</w:t>
      </w:r>
      <w:r w:rsidR="009E6B79" w:rsidRPr="000F0DCF">
        <w:rPr>
          <w:rFonts w:hint="eastAsia"/>
          <w:sz w:val="18"/>
        </w:rPr>
        <w:t>重要事項確認</w:t>
      </w:r>
    </w:p>
    <w:p w:rsidR="00725EF0" w:rsidRPr="000F0DCF" w:rsidRDefault="00725EF0" w:rsidP="00725EF0">
      <w:pPr>
        <w:ind w:firstLineChars="100" w:firstLine="180"/>
        <w:jc w:val="left"/>
        <w:rPr>
          <w:sz w:val="18"/>
        </w:rPr>
      </w:pPr>
      <w:r w:rsidRPr="000F0DCF">
        <w:rPr>
          <w:rFonts w:hint="eastAsia"/>
          <w:sz w:val="18"/>
        </w:rPr>
        <w:t>準備物（</w:t>
      </w:r>
      <w:r w:rsidR="00637C72">
        <w:rPr>
          <w:rFonts w:hint="eastAsia"/>
          <w:sz w:val="18"/>
        </w:rPr>
        <w:t>ポスター用紙（Ａ３）</w:t>
      </w:r>
      <w:r w:rsidR="00637C72" w:rsidRPr="000F0DCF">
        <w:rPr>
          <w:rFonts w:hint="eastAsia"/>
          <w:sz w:val="18"/>
        </w:rPr>
        <w:t>カラーペン</w:t>
      </w:r>
      <w:r w:rsidR="00637C72">
        <w:rPr>
          <w:rFonts w:hint="eastAsia"/>
          <w:sz w:val="18"/>
        </w:rPr>
        <w:t xml:space="preserve">　</w:t>
      </w:r>
      <w:r>
        <w:rPr>
          <w:sz w:val="18"/>
        </w:rPr>
        <w:t>G</w:t>
      </w:r>
      <w:r>
        <w:rPr>
          <w:rFonts w:hint="eastAsia"/>
          <w:sz w:val="18"/>
        </w:rPr>
        <w:t xml:space="preserve">ood </w:t>
      </w:r>
      <w:r>
        <w:rPr>
          <w:sz w:val="18"/>
        </w:rPr>
        <w:t>job</w:t>
      </w:r>
      <w:r>
        <w:rPr>
          <w:rFonts w:hint="eastAsia"/>
          <w:sz w:val="18"/>
        </w:rPr>
        <w:t xml:space="preserve">シール　</w:t>
      </w:r>
      <w:r w:rsidR="002E64DC">
        <w:rPr>
          <w:rFonts w:hint="eastAsia"/>
          <w:sz w:val="18"/>
        </w:rPr>
        <w:t>ＷＳ５</w:t>
      </w:r>
      <w:r w:rsidR="005079F6">
        <w:rPr>
          <w:rFonts w:hint="eastAsia"/>
          <w:sz w:val="18"/>
        </w:rPr>
        <w:t xml:space="preserve">　ＷＳ６</w:t>
      </w:r>
      <w:r>
        <w:rPr>
          <w:rFonts w:hint="eastAsia"/>
          <w:sz w:val="18"/>
        </w:rPr>
        <w:t>（ＱＳ</w:t>
      </w:r>
      <w:r w:rsidR="005F06E0">
        <w:rPr>
          <w:rFonts w:hint="eastAsia"/>
          <w:sz w:val="18"/>
        </w:rPr>
        <w:t>・例解</w:t>
      </w:r>
      <w:r>
        <w:rPr>
          <w:rFonts w:hint="eastAsia"/>
          <w:sz w:val="18"/>
        </w:rPr>
        <w:t xml:space="preserve">）　</w:t>
      </w:r>
      <w:r w:rsidRPr="000F0DCF">
        <w:rPr>
          <w:rFonts w:hint="eastAsia"/>
          <w:sz w:val="18"/>
        </w:rPr>
        <w:t>）</w:t>
      </w:r>
    </w:p>
    <w:p w:rsidR="0042685C" w:rsidRPr="000F0DCF" w:rsidRDefault="0042685C" w:rsidP="0042685C">
      <w:pPr>
        <w:ind w:firstLineChars="100" w:firstLine="180"/>
        <w:jc w:val="left"/>
        <w:rPr>
          <w:sz w:val="18"/>
        </w:rPr>
      </w:pPr>
      <w:r w:rsidRPr="000F0DCF">
        <w:rPr>
          <w:rFonts w:hint="eastAsia"/>
          <w:sz w:val="18"/>
        </w:rPr>
        <w:t>○</w:t>
      </w:r>
      <w:r>
        <w:rPr>
          <w:rFonts w:hint="eastAsia"/>
          <w:sz w:val="18"/>
        </w:rPr>
        <w:t>・主題記述　前時をもとに（５</w:t>
      </w:r>
      <w:r w:rsidRPr="000F0DCF">
        <w:rPr>
          <w:rFonts w:hint="eastAsia"/>
          <w:sz w:val="18"/>
        </w:rPr>
        <w:t>分）</w:t>
      </w:r>
    </w:p>
    <w:p w:rsidR="00AC2A7E" w:rsidRPr="000F0DCF" w:rsidRDefault="00AC2A7E" w:rsidP="00AC2A7E">
      <w:pPr>
        <w:ind w:firstLineChars="100" w:firstLine="180"/>
        <w:jc w:val="left"/>
        <w:rPr>
          <w:sz w:val="18"/>
        </w:rPr>
      </w:pPr>
      <w:r w:rsidRPr="000F0DCF">
        <w:rPr>
          <w:rFonts w:hint="eastAsia"/>
          <w:sz w:val="18"/>
        </w:rPr>
        <w:t>○</w:t>
      </w:r>
      <w:r>
        <w:rPr>
          <w:rFonts w:hint="eastAsia"/>
          <w:sz w:val="18"/>
        </w:rPr>
        <w:t xml:space="preserve">ポスター制作　　</w:t>
      </w:r>
      <w:r w:rsidRPr="000F0DCF">
        <w:rPr>
          <w:rFonts w:hint="eastAsia"/>
          <w:sz w:val="18"/>
        </w:rPr>
        <w:t>多</w:t>
      </w:r>
      <w:r>
        <w:rPr>
          <w:rFonts w:hint="eastAsia"/>
          <w:sz w:val="18"/>
        </w:rPr>
        <w:t>様な読み・解釈の共有と、それによる視野の拡大・思考の深化　（計１５</w:t>
      </w:r>
      <w:r w:rsidRPr="000F0DCF">
        <w:rPr>
          <w:rFonts w:hint="eastAsia"/>
          <w:sz w:val="18"/>
        </w:rPr>
        <w:t>分）</w:t>
      </w:r>
    </w:p>
    <w:p w:rsidR="00AC2A7E" w:rsidRDefault="00AC2A7E" w:rsidP="00AC2A7E">
      <w:pPr>
        <w:ind w:firstLineChars="100" w:firstLine="180"/>
        <w:jc w:val="left"/>
        <w:rPr>
          <w:sz w:val="18"/>
        </w:rPr>
      </w:pPr>
      <w:r w:rsidRPr="000F0DCF">
        <w:rPr>
          <w:rFonts w:hint="eastAsia"/>
          <w:sz w:val="18"/>
        </w:rPr>
        <w:t xml:space="preserve">　</w:t>
      </w:r>
      <w:r>
        <w:rPr>
          <w:rFonts w:hint="eastAsia"/>
          <w:sz w:val="18"/>
        </w:rPr>
        <w:t>・ポスター制作　「棒」を映画</w:t>
      </w:r>
      <w:r>
        <w:rPr>
          <w:rFonts w:hint="eastAsia"/>
          <w:sz w:val="18"/>
        </w:rPr>
        <w:t>OR</w:t>
      </w:r>
      <w:r>
        <w:rPr>
          <w:rFonts w:hint="eastAsia"/>
          <w:sz w:val="18"/>
        </w:rPr>
        <w:t>演劇化。ＰＲのためのポスターを制作する。（Ａ３ポスター用紙）</w:t>
      </w:r>
    </w:p>
    <w:p w:rsidR="00AC2A7E" w:rsidRDefault="00AC2A7E" w:rsidP="00AC2A7E">
      <w:pPr>
        <w:ind w:firstLineChars="200" w:firstLine="360"/>
        <w:jc w:val="left"/>
        <w:rPr>
          <w:sz w:val="18"/>
        </w:rPr>
      </w:pPr>
      <w:r>
        <w:rPr>
          <w:rFonts w:hint="eastAsia"/>
          <w:sz w:val="18"/>
        </w:rPr>
        <w:t>・「棒の絵」「主題」は必須。工夫してことばや絵を加える。</w:t>
      </w:r>
    </w:p>
    <w:p w:rsidR="00AC2A7E" w:rsidRDefault="00AC2A7E" w:rsidP="00AC2A7E">
      <w:pPr>
        <w:jc w:val="left"/>
        <w:rPr>
          <w:sz w:val="18"/>
        </w:rPr>
      </w:pPr>
      <w:r>
        <w:rPr>
          <w:rFonts w:hint="eastAsia"/>
          <w:sz w:val="18"/>
        </w:rPr>
        <w:t xml:space="preserve">　　・ポスター原稿用紙をもとに行う。</w:t>
      </w:r>
    </w:p>
    <w:p w:rsidR="000F0DCF" w:rsidRPr="000F0DCF" w:rsidRDefault="00725EF0" w:rsidP="009E6B79">
      <w:pPr>
        <w:ind w:firstLineChars="100" w:firstLine="180"/>
        <w:jc w:val="left"/>
        <w:rPr>
          <w:sz w:val="18"/>
        </w:rPr>
      </w:pPr>
      <w:r w:rsidRPr="000F0DCF">
        <w:rPr>
          <w:rFonts w:hint="eastAsia"/>
          <w:sz w:val="18"/>
        </w:rPr>
        <w:t>○</w:t>
      </w:r>
      <w:r>
        <w:rPr>
          <w:rFonts w:hint="eastAsia"/>
          <w:sz w:val="18"/>
        </w:rPr>
        <w:t xml:space="preserve">シェア　</w:t>
      </w:r>
      <w:r w:rsidR="00FD562D" w:rsidRPr="000F0DCF">
        <w:rPr>
          <w:rFonts w:hint="eastAsia"/>
          <w:sz w:val="18"/>
        </w:rPr>
        <w:t>多</w:t>
      </w:r>
      <w:r w:rsidR="00FD562D">
        <w:rPr>
          <w:rFonts w:hint="eastAsia"/>
          <w:sz w:val="18"/>
        </w:rPr>
        <w:t>様な読み・解釈の共有と、それによる視野の拡大・思考の深化</w:t>
      </w:r>
    </w:p>
    <w:p w:rsidR="005079F6" w:rsidRDefault="00293BA8" w:rsidP="00725EF0">
      <w:pPr>
        <w:ind w:firstLineChars="200" w:firstLine="360"/>
        <w:jc w:val="left"/>
        <w:rPr>
          <w:sz w:val="18"/>
        </w:rPr>
      </w:pPr>
      <w:r w:rsidRPr="000F0DCF">
        <w:rPr>
          <w:rFonts w:hint="eastAsia"/>
          <w:sz w:val="18"/>
        </w:rPr>
        <w:t>・美術館方式　できるだけ多くの</w:t>
      </w:r>
      <w:r>
        <w:rPr>
          <w:rFonts w:hint="eastAsia"/>
          <w:sz w:val="18"/>
        </w:rPr>
        <w:t>ポスターにあたり</w:t>
      </w:r>
      <w:r w:rsidRPr="000F0DCF">
        <w:rPr>
          <w:rFonts w:hint="eastAsia"/>
          <w:sz w:val="18"/>
        </w:rPr>
        <w:t>「主題」を読む。メモを取りながら。</w:t>
      </w:r>
    </w:p>
    <w:p w:rsidR="00293BA8" w:rsidRPr="000F0DCF" w:rsidRDefault="005079F6" w:rsidP="005079F6">
      <w:pPr>
        <w:ind w:firstLineChars="300" w:firstLine="540"/>
        <w:jc w:val="left"/>
        <w:rPr>
          <w:sz w:val="18"/>
        </w:rPr>
      </w:pPr>
      <w:r>
        <w:rPr>
          <w:rFonts w:hint="eastAsia"/>
          <w:sz w:val="18"/>
        </w:rPr>
        <w:t>ＷＳ５</w:t>
      </w:r>
      <w:r w:rsidR="00293BA8">
        <w:rPr>
          <w:rFonts w:hint="eastAsia"/>
          <w:sz w:val="18"/>
        </w:rPr>
        <w:t>（</w:t>
      </w:r>
      <w:r w:rsidR="00725EF0">
        <w:rPr>
          <w:rFonts w:hint="eastAsia"/>
          <w:sz w:val="18"/>
        </w:rPr>
        <w:t>計１０</w:t>
      </w:r>
      <w:r w:rsidR="00293BA8">
        <w:rPr>
          <w:rFonts w:hint="eastAsia"/>
          <w:sz w:val="18"/>
        </w:rPr>
        <w:t>分）</w:t>
      </w:r>
    </w:p>
    <w:p w:rsidR="000F0DCF" w:rsidRPr="000F0DCF" w:rsidRDefault="000F0DCF" w:rsidP="00A75752">
      <w:pPr>
        <w:ind w:firstLineChars="100" w:firstLine="180"/>
        <w:jc w:val="left"/>
        <w:rPr>
          <w:sz w:val="18"/>
        </w:rPr>
      </w:pPr>
      <w:r w:rsidRPr="000F0DCF">
        <w:rPr>
          <w:rFonts w:hint="eastAsia"/>
          <w:sz w:val="18"/>
        </w:rPr>
        <w:t xml:space="preserve">○ＱＳ　</w:t>
      </w:r>
      <w:r w:rsidR="005079F6">
        <w:rPr>
          <w:rFonts w:hint="eastAsia"/>
          <w:sz w:val="18"/>
        </w:rPr>
        <w:t>ＷＳ６</w:t>
      </w:r>
      <w:r w:rsidR="00637C72">
        <w:rPr>
          <w:rFonts w:hint="eastAsia"/>
          <w:sz w:val="18"/>
        </w:rPr>
        <w:t>（ＱＳ・例解）配布</w:t>
      </w:r>
    </w:p>
    <w:p w:rsidR="000F0DCF" w:rsidRPr="000F0DCF" w:rsidRDefault="000F0DCF" w:rsidP="009E6B79">
      <w:pPr>
        <w:ind w:firstLineChars="100" w:firstLine="180"/>
        <w:jc w:val="left"/>
        <w:rPr>
          <w:sz w:val="18"/>
        </w:rPr>
      </w:pPr>
      <w:r w:rsidRPr="000F0DCF">
        <w:rPr>
          <w:rFonts w:hint="eastAsia"/>
          <w:sz w:val="18"/>
        </w:rPr>
        <w:t xml:space="preserve">○主題確認　</w:t>
      </w:r>
      <w:r w:rsidR="005079F6">
        <w:rPr>
          <w:rFonts w:hint="eastAsia"/>
          <w:sz w:val="18"/>
        </w:rPr>
        <w:t>ＷＳ６</w:t>
      </w:r>
    </w:p>
    <w:p w:rsidR="000F0DCF" w:rsidRPr="000F0DCF" w:rsidRDefault="009E6B79" w:rsidP="009E6B79">
      <w:pPr>
        <w:ind w:firstLineChars="100" w:firstLine="180"/>
        <w:jc w:val="left"/>
        <w:rPr>
          <w:sz w:val="18"/>
        </w:rPr>
      </w:pPr>
      <w:r w:rsidRPr="000F0DCF">
        <w:rPr>
          <w:rFonts w:hint="eastAsia"/>
          <w:sz w:val="18"/>
        </w:rPr>
        <w:t>○</w:t>
      </w:r>
      <w:r w:rsidR="000F0DCF" w:rsidRPr="000F0DCF">
        <w:rPr>
          <w:rFonts w:hint="eastAsia"/>
          <w:sz w:val="18"/>
        </w:rPr>
        <w:t>アレゴリー　例解</w:t>
      </w:r>
      <w:r w:rsidR="005079F6">
        <w:rPr>
          <w:rFonts w:hint="eastAsia"/>
          <w:sz w:val="18"/>
        </w:rPr>
        <w:t xml:space="preserve">　ＷＳ６</w:t>
      </w:r>
    </w:p>
    <w:p w:rsidR="009E6B79" w:rsidRDefault="009E6B79" w:rsidP="00A75752">
      <w:pPr>
        <w:ind w:firstLineChars="100" w:firstLine="180"/>
        <w:jc w:val="left"/>
        <w:rPr>
          <w:sz w:val="18"/>
        </w:rPr>
      </w:pPr>
    </w:p>
    <w:sectPr w:rsidR="009E6B79" w:rsidSect="00AE679D">
      <w:pgSz w:w="16838" w:h="11906" w:orient="landscape" w:code="9"/>
      <w:pgMar w:top="1440" w:right="907" w:bottom="1440" w:left="907"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BF5" w:rsidRDefault="007C4BF5" w:rsidP="007C4BF5">
      <w:r>
        <w:separator/>
      </w:r>
    </w:p>
  </w:endnote>
  <w:endnote w:type="continuationSeparator" w:id="0">
    <w:p w:rsidR="007C4BF5" w:rsidRDefault="007C4BF5" w:rsidP="007C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BF5" w:rsidRDefault="007C4BF5" w:rsidP="007C4BF5">
      <w:r>
        <w:separator/>
      </w:r>
    </w:p>
  </w:footnote>
  <w:footnote w:type="continuationSeparator" w:id="0">
    <w:p w:rsidR="007C4BF5" w:rsidRDefault="007C4BF5" w:rsidP="007C4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76E91"/>
    <w:multiLevelType w:val="hybridMultilevel"/>
    <w:tmpl w:val="B9D801D8"/>
    <w:lvl w:ilvl="0" w:tplc="441E84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105ABC"/>
    <w:multiLevelType w:val="hybridMultilevel"/>
    <w:tmpl w:val="B5120DEA"/>
    <w:lvl w:ilvl="0" w:tplc="ABD2368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407D2FA1"/>
    <w:multiLevelType w:val="hybridMultilevel"/>
    <w:tmpl w:val="D54C7C9A"/>
    <w:lvl w:ilvl="0" w:tplc="C48A71B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61042FAD"/>
    <w:multiLevelType w:val="hybridMultilevel"/>
    <w:tmpl w:val="5A5AC9FA"/>
    <w:lvl w:ilvl="0" w:tplc="69462C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D76313"/>
    <w:multiLevelType w:val="hybridMultilevel"/>
    <w:tmpl w:val="B9E89E36"/>
    <w:lvl w:ilvl="0" w:tplc="5510A10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66F"/>
    <w:rsid w:val="000554BC"/>
    <w:rsid w:val="00062491"/>
    <w:rsid w:val="00075F5E"/>
    <w:rsid w:val="000837B4"/>
    <w:rsid w:val="000A67A8"/>
    <w:rsid w:val="000F0DCF"/>
    <w:rsid w:val="00103FF3"/>
    <w:rsid w:val="0010766F"/>
    <w:rsid w:val="00124E3A"/>
    <w:rsid w:val="0014168B"/>
    <w:rsid w:val="0016241D"/>
    <w:rsid w:val="00186826"/>
    <w:rsid w:val="00186903"/>
    <w:rsid w:val="001A7821"/>
    <w:rsid w:val="002149A6"/>
    <w:rsid w:val="00271C9B"/>
    <w:rsid w:val="00293BA8"/>
    <w:rsid w:val="002A2C61"/>
    <w:rsid w:val="002D2174"/>
    <w:rsid w:val="002E64DC"/>
    <w:rsid w:val="002F4882"/>
    <w:rsid w:val="003D50DC"/>
    <w:rsid w:val="004107F9"/>
    <w:rsid w:val="004150FF"/>
    <w:rsid w:val="0042685C"/>
    <w:rsid w:val="00432F49"/>
    <w:rsid w:val="0045289A"/>
    <w:rsid w:val="00453E99"/>
    <w:rsid w:val="0045403B"/>
    <w:rsid w:val="004613D7"/>
    <w:rsid w:val="00492EAD"/>
    <w:rsid w:val="004B7271"/>
    <w:rsid w:val="004B7F9E"/>
    <w:rsid w:val="004C4730"/>
    <w:rsid w:val="004F5B52"/>
    <w:rsid w:val="00503988"/>
    <w:rsid w:val="005079F6"/>
    <w:rsid w:val="00523062"/>
    <w:rsid w:val="00526595"/>
    <w:rsid w:val="00563E05"/>
    <w:rsid w:val="00567F44"/>
    <w:rsid w:val="0057791C"/>
    <w:rsid w:val="00582A46"/>
    <w:rsid w:val="005A42BE"/>
    <w:rsid w:val="005B3BFE"/>
    <w:rsid w:val="005F06E0"/>
    <w:rsid w:val="006118DE"/>
    <w:rsid w:val="00637C72"/>
    <w:rsid w:val="00644249"/>
    <w:rsid w:val="00657F5F"/>
    <w:rsid w:val="00666E39"/>
    <w:rsid w:val="00670D44"/>
    <w:rsid w:val="006771BF"/>
    <w:rsid w:val="00682D44"/>
    <w:rsid w:val="0070515B"/>
    <w:rsid w:val="00713191"/>
    <w:rsid w:val="00725EF0"/>
    <w:rsid w:val="00732E8A"/>
    <w:rsid w:val="007540B9"/>
    <w:rsid w:val="007B36DA"/>
    <w:rsid w:val="007C04E4"/>
    <w:rsid w:val="007C1EE0"/>
    <w:rsid w:val="007C4BF5"/>
    <w:rsid w:val="007E5FF5"/>
    <w:rsid w:val="007E6D0C"/>
    <w:rsid w:val="00826562"/>
    <w:rsid w:val="00832C39"/>
    <w:rsid w:val="00856037"/>
    <w:rsid w:val="008855BD"/>
    <w:rsid w:val="00892A31"/>
    <w:rsid w:val="00892BA4"/>
    <w:rsid w:val="008A6414"/>
    <w:rsid w:val="008B3A66"/>
    <w:rsid w:val="008C762D"/>
    <w:rsid w:val="008E2BEA"/>
    <w:rsid w:val="00900097"/>
    <w:rsid w:val="009017ED"/>
    <w:rsid w:val="009204B8"/>
    <w:rsid w:val="009319E1"/>
    <w:rsid w:val="0096270F"/>
    <w:rsid w:val="009801D2"/>
    <w:rsid w:val="009A296C"/>
    <w:rsid w:val="009B1430"/>
    <w:rsid w:val="009C59D7"/>
    <w:rsid w:val="009D2C34"/>
    <w:rsid w:val="009E6B79"/>
    <w:rsid w:val="00A13F54"/>
    <w:rsid w:val="00A64089"/>
    <w:rsid w:val="00A75752"/>
    <w:rsid w:val="00A82794"/>
    <w:rsid w:val="00A94B7D"/>
    <w:rsid w:val="00AA3AA4"/>
    <w:rsid w:val="00AB2896"/>
    <w:rsid w:val="00AC06F4"/>
    <w:rsid w:val="00AC2A7E"/>
    <w:rsid w:val="00AD5669"/>
    <w:rsid w:val="00AE679D"/>
    <w:rsid w:val="00AE69E1"/>
    <w:rsid w:val="00B21273"/>
    <w:rsid w:val="00B72AEF"/>
    <w:rsid w:val="00BE3038"/>
    <w:rsid w:val="00BF267B"/>
    <w:rsid w:val="00BF7BD6"/>
    <w:rsid w:val="00C15A9A"/>
    <w:rsid w:val="00C420BC"/>
    <w:rsid w:val="00C64A01"/>
    <w:rsid w:val="00C9341B"/>
    <w:rsid w:val="00C95CCA"/>
    <w:rsid w:val="00CC14E5"/>
    <w:rsid w:val="00CC3B5B"/>
    <w:rsid w:val="00CE377F"/>
    <w:rsid w:val="00D05D97"/>
    <w:rsid w:val="00D643E8"/>
    <w:rsid w:val="00D96D03"/>
    <w:rsid w:val="00D9706F"/>
    <w:rsid w:val="00DA5F7F"/>
    <w:rsid w:val="00DB788B"/>
    <w:rsid w:val="00DE4C9C"/>
    <w:rsid w:val="00DF0D91"/>
    <w:rsid w:val="00DF144D"/>
    <w:rsid w:val="00DF1FA6"/>
    <w:rsid w:val="00E3583C"/>
    <w:rsid w:val="00E51BC7"/>
    <w:rsid w:val="00E73C1E"/>
    <w:rsid w:val="00E86182"/>
    <w:rsid w:val="00ED1722"/>
    <w:rsid w:val="00EE39CA"/>
    <w:rsid w:val="00F240FE"/>
    <w:rsid w:val="00F33996"/>
    <w:rsid w:val="00F45A89"/>
    <w:rsid w:val="00F74FEA"/>
    <w:rsid w:val="00F8167C"/>
    <w:rsid w:val="00FA07CB"/>
    <w:rsid w:val="00FA0824"/>
    <w:rsid w:val="00FD562D"/>
    <w:rsid w:val="00FD7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BF5"/>
    <w:pPr>
      <w:tabs>
        <w:tab w:val="center" w:pos="4252"/>
        <w:tab w:val="right" w:pos="8504"/>
      </w:tabs>
      <w:snapToGrid w:val="0"/>
    </w:pPr>
  </w:style>
  <w:style w:type="character" w:customStyle="1" w:styleId="a4">
    <w:name w:val="ヘッダー (文字)"/>
    <w:basedOn w:val="a0"/>
    <w:link w:val="a3"/>
    <w:uiPriority w:val="99"/>
    <w:rsid w:val="007C4BF5"/>
  </w:style>
  <w:style w:type="paragraph" w:styleId="a5">
    <w:name w:val="footer"/>
    <w:basedOn w:val="a"/>
    <w:link w:val="a6"/>
    <w:uiPriority w:val="99"/>
    <w:unhideWhenUsed/>
    <w:rsid w:val="007C4BF5"/>
    <w:pPr>
      <w:tabs>
        <w:tab w:val="center" w:pos="4252"/>
        <w:tab w:val="right" w:pos="8504"/>
      </w:tabs>
      <w:snapToGrid w:val="0"/>
    </w:pPr>
  </w:style>
  <w:style w:type="character" w:customStyle="1" w:styleId="a6">
    <w:name w:val="フッター (文字)"/>
    <w:basedOn w:val="a0"/>
    <w:link w:val="a5"/>
    <w:uiPriority w:val="99"/>
    <w:rsid w:val="007C4BF5"/>
  </w:style>
  <w:style w:type="paragraph" w:styleId="a7">
    <w:name w:val="No Spacing"/>
    <w:uiPriority w:val="1"/>
    <w:qFormat/>
    <w:rsid w:val="007C4BF5"/>
    <w:pPr>
      <w:widowControl w:val="0"/>
      <w:jc w:val="both"/>
    </w:pPr>
  </w:style>
  <w:style w:type="paragraph" w:styleId="a8">
    <w:name w:val="Balloon Text"/>
    <w:basedOn w:val="a"/>
    <w:link w:val="a9"/>
    <w:uiPriority w:val="99"/>
    <w:semiHidden/>
    <w:unhideWhenUsed/>
    <w:rsid w:val="00B212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1273"/>
    <w:rPr>
      <w:rFonts w:asciiTheme="majorHAnsi" w:eastAsiaTheme="majorEastAsia" w:hAnsiTheme="majorHAnsi" w:cstheme="majorBidi"/>
      <w:sz w:val="18"/>
      <w:szCs w:val="18"/>
    </w:rPr>
  </w:style>
  <w:style w:type="paragraph" w:styleId="aa">
    <w:name w:val="List Paragraph"/>
    <w:basedOn w:val="a"/>
    <w:uiPriority w:val="34"/>
    <w:qFormat/>
    <w:rsid w:val="00A13F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53AA3-C502-42F2-872E-3E64E7242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2019-02-28T00:16:00Z</dcterms:created>
  <dcterms:modified xsi:type="dcterms:W3CDTF">2019-02-28T00:16:00Z</dcterms:modified>
</cp:coreProperties>
</file>